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6F" w:rsidRDefault="0077566F">
      <w:pPr>
        <w:rPr>
          <w:rFonts w:ascii="Times New Roman" w:eastAsia="Times New Roman" w:hAnsi="Times New Roman" w:cs="Times New Roman"/>
          <w:sz w:val="24"/>
          <w:u w:val="single"/>
        </w:rPr>
      </w:pPr>
      <w:r>
        <w:rPr>
          <w:rFonts w:ascii="Times New Roman" w:eastAsia="Times New Roman" w:hAnsi="Times New Roman" w:cs="Times New Roman"/>
          <w:sz w:val="24"/>
          <w:u w:val="single"/>
        </w:rPr>
        <w:br w:type="page"/>
      </w:r>
      <w:r>
        <w:rPr>
          <w:rFonts w:ascii="Times New Roman" w:eastAsia="Times New Roman" w:hAnsi="Times New Roman" w:cs="Times New Roman"/>
          <w:noProof/>
          <w:sz w:val="24"/>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986655" cy="6858000"/>
            <wp:effectExtent l="0" t="0" r="0" b="0"/>
            <wp:wrapNone/>
            <wp:docPr id="1" name="Рисунок 1" descr="C:\Users\admin\Desktop\титульники\русяз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титульники\русяз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6655" cy="6858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7C19D1" w:rsidRPr="00402ADF" w:rsidRDefault="007C19D1" w:rsidP="00402ADF">
      <w:pPr>
        <w:spacing w:after="0" w:line="240" w:lineRule="auto"/>
        <w:rPr>
          <w:rFonts w:ascii="Times New Roman" w:eastAsia="Times New Roman" w:hAnsi="Times New Roman" w:cs="Times New Roman"/>
          <w:sz w:val="24"/>
          <w:u w:val="single"/>
        </w:rPr>
      </w:pPr>
    </w:p>
    <w:p w:rsidR="007C19D1" w:rsidRDefault="002317D3">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Рабочая программа сформирована на основании следующих документов:</w:t>
      </w:r>
    </w:p>
    <w:p w:rsidR="002317D3" w:rsidRPr="0007647D" w:rsidRDefault="002317D3" w:rsidP="002317D3">
      <w:pPr>
        <w:widowControl w:val="0"/>
        <w:shd w:val="clear" w:color="auto" w:fill="FFFFFF"/>
        <w:tabs>
          <w:tab w:val="left" w:pos="518"/>
        </w:tabs>
        <w:autoSpaceDE w:val="0"/>
        <w:spacing w:after="0" w:line="240" w:lineRule="auto"/>
        <w:rPr>
          <w:rFonts w:ascii="Times New Roman" w:eastAsia="Times New Roman" w:hAnsi="Times New Roman" w:cs="Times New Roman"/>
          <w:color w:val="000000" w:themeColor="text1"/>
          <w:sz w:val="24"/>
          <w:szCs w:val="24"/>
        </w:rPr>
      </w:pPr>
      <w:r w:rsidRPr="0007647D">
        <w:rPr>
          <w:rFonts w:ascii="Times New Roman" w:eastAsia="Times New Roman" w:hAnsi="Times New Roman" w:cs="Times New Roman"/>
          <w:color w:val="000000" w:themeColor="text1"/>
          <w:sz w:val="24"/>
          <w:szCs w:val="24"/>
        </w:rPr>
        <w:t>Федеральный закон от 29 декабря 2012 года № 273-ФЗ «Об образовании в Российской Федерации»;</w:t>
      </w:r>
    </w:p>
    <w:p w:rsidR="002317D3" w:rsidRPr="0007647D" w:rsidRDefault="002317D3" w:rsidP="002317D3">
      <w:pPr>
        <w:widowControl w:val="0"/>
        <w:shd w:val="clear" w:color="auto" w:fill="FFFFFF"/>
        <w:tabs>
          <w:tab w:val="left" w:pos="518"/>
        </w:tabs>
        <w:autoSpaceDE w:val="0"/>
        <w:spacing w:after="0" w:line="240" w:lineRule="auto"/>
        <w:rPr>
          <w:rFonts w:ascii="Times New Roman" w:eastAsia="Times New Roman" w:hAnsi="Times New Roman" w:cs="Times New Roman"/>
          <w:i/>
          <w:color w:val="000000" w:themeColor="text1"/>
          <w:sz w:val="24"/>
          <w:szCs w:val="24"/>
        </w:rPr>
      </w:pPr>
    </w:p>
    <w:p w:rsidR="002317D3" w:rsidRPr="0007647D" w:rsidRDefault="002317D3" w:rsidP="002317D3">
      <w:pPr>
        <w:widowControl w:val="0"/>
        <w:shd w:val="clear" w:color="auto" w:fill="FFFFFF"/>
        <w:tabs>
          <w:tab w:val="left" w:pos="518"/>
        </w:tabs>
        <w:autoSpaceDE w:val="0"/>
        <w:spacing w:after="0" w:line="240" w:lineRule="auto"/>
        <w:rPr>
          <w:rFonts w:ascii="Times New Roman" w:eastAsia="Times New Roman" w:hAnsi="Times New Roman" w:cs="Times New Roman"/>
          <w:color w:val="000000" w:themeColor="text1"/>
          <w:sz w:val="24"/>
          <w:szCs w:val="24"/>
        </w:rPr>
      </w:pPr>
      <w:r w:rsidRPr="0007647D">
        <w:rPr>
          <w:rFonts w:ascii="Times New Roman" w:hAnsi="Times New Roman" w:cs="Times New Roman"/>
          <w:sz w:val="24"/>
          <w:szCs w:val="24"/>
        </w:rPr>
        <w:t xml:space="preserve">Федеральный государственный образовательный стандарт </w:t>
      </w:r>
      <w:r w:rsidRPr="0007647D">
        <w:rPr>
          <w:rFonts w:ascii="Times New Roman" w:eastAsia="Times New Roman" w:hAnsi="Times New Roman" w:cs="Times New Roman"/>
          <w:color w:val="000000" w:themeColor="text1"/>
          <w:sz w:val="24"/>
          <w:szCs w:val="24"/>
        </w:rPr>
        <w:t>основного общего образования (утвержден приказом от 17 декабря 2010 года №1897 (зарегистрирован Минюстом России 01 февраля 2011 года №19644);</w:t>
      </w:r>
    </w:p>
    <w:p w:rsidR="002317D3" w:rsidRPr="0007647D" w:rsidRDefault="002317D3" w:rsidP="002317D3">
      <w:pPr>
        <w:widowControl w:val="0"/>
        <w:shd w:val="clear" w:color="auto" w:fill="FFFFFF"/>
        <w:tabs>
          <w:tab w:val="left" w:pos="518"/>
        </w:tabs>
        <w:autoSpaceDE w:val="0"/>
        <w:spacing w:after="0" w:line="240" w:lineRule="auto"/>
        <w:rPr>
          <w:rFonts w:ascii="Times New Roman" w:eastAsiaTheme="minorHAnsi" w:hAnsi="Times New Roman" w:cs="Times New Roman"/>
          <w:sz w:val="24"/>
          <w:szCs w:val="24"/>
          <w:lang w:eastAsia="en-US"/>
        </w:rPr>
      </w:pPr>
    </w:p>
    <w:p w:rsidR="002317D3" w:rsidRPr="0007647D" w:rsidRDefault="002317D3" w:rsidP="002317D3">
      <w:pPr>
        <w:widowControl w:val="0"/>
        <w:shd w:val="clear" w:color="auto" w:fill="FFFFFF"/>
        <w:tabs>
          <w:tab w:val="left" w:pos="518"/>
        </w:tabs>
        <w:autoSpaceDE w:val="0"/>
        <w:spacing w:after="0" w:line="240" w:lineRule="auto"/>
        <w:rPr>
          <w:rFonts w:ascii="Times New Roman" w:hAnsi="Times New Roman" w:cs="Times New Roman"/>
          <w:sz w:val="24"/>
          <w:szCs w:val="24"/>
        </w:rPr>
      </w:pPr>
      <w:r w:rsidRPr="0007647D">
        <w:rPr>
          <w:rFonts w:ascii="Times New Roman" w:hAnsi="Times New Roman" w:cs="Times New Roman"/>
          <w:sz w:val="24"/>
          <w:szCs w:val="24"/>
        </w:rPr>
        <w:t xml:space="preserve">Санитарно-эпидемиологические требования к условиям и организации </w:t>
      </w:r>
      <w:r w:rsidRPr="0007647D">
        <w:rPr>
          <w:rFonts w:ascii="Times New Roman" w:hAnsi="Times New Roman" w:cs="Times New Roman"/>
          <w:spacing w:val="-8"/>
          <w:sz w:val="24"/>
          <w:szCs w:val="24"/>
        </w:rPr>
        <w:t xml:space="preserve">обучения в общеобразовательных учреждениях (СанПиН 2.4.2.2821-10), </w:t>
      </w:r>
      <w:r w:rsidRPr="0007647D">
        <w:rPr>
          <w:rFonts w:ascii="Times New Roman" w:hAnsi="Times New Roman" w:cs="Times New Roman"/>
          <w:spacing w:val="-9"/>
          <w:sz w:val="24"/>
          <w:szCs w:val="24"/>
        </w:rPr>
        <w:t xml:space="preserve">зарегистрированные Минюстом России 03.03.2011, регистрационный номер </w:t>
      </w:r>
      <w:r w:rsidRPr="0007647D">
        <w:rPr>
          <w:rFonts w:ascii="Times New Roman" w:hAnsi="Times New Roman" w:cs="Times New Roman"/>
          <w:sz w:val="24"/>
          <w:szCs w:val="24"/>
        </w:rPr>
        <w:t>19993;</w:t>
      </w:r>
    </w:p>
    <w:p w:rsidR="002317D3" w:rsidRPr="0007647D" w:rsidRDefault="002317D3" w:rsidP="002317D3">
      <w:pPr>
        <w:widowControl w:val="0"/>
        <w:shd w:val="clear" w:color="auto" w:fill="FFFFFF"/>
        <w:tabs>
          <w:tab w:val="left" w:pos="518"/>
        </w:tabs>
        <w:autoSpaceDE w:val="0"/>
        <w:spacing w:after="0" w:line="240" w:lineRule="auto"/>
        <w:rPr>
          <w:rFonts w:ascii="Times New Roman" w:eastAsia="Times New Roman" w:hAnsi="Times New Roman" w:cs="Times New Roman"/>
          <w:color w:val="000000" w:themeColor="text1"/>
          <w:sz w:val="24"/>
          <w:szCs w:val="24"/>
        </w:rPr>
      </w:pPr>
    </w:p>
    <w:p w:rsidR="002317D3" w:rsidRPr="0007647D" w:rsidRDefault="002317D3" w:rsidP="002317D3">
      <w:pPr>
        <w:widowControl w:val="0"/>
        <w:shd w:val="clear" w:color="auto" w:fill="FFFFFF"/>
        <w:tabs>
          <w:tab w:val="left" w:pos="518"/>
        </w:tabs>
        <w:autoSpaceDE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Положение о рабочих программах </w:t>
      </w:r>
      <w:r w:rsidRPr="0007647D">
        <w:rPr>
          <w:rFonts w:ascii="Times New Roman" w:eastAsia="Times New Roman" w:hAnsi="Times New Roman" w:cs="Times New Roman"/>
          <w:color w:val="000000" w:themeColor="text1"/>
          <w:sz w:val="24"/>
          <w:szCs w:val="24"/>
        </w:rPr>
        <w:t xml:space="preserve">педагога, реализующих ФГОС второго поколения; </w:t>
      </w:r>
    </w:p>
    <w:p w:rsidR="002317D3" w:rsidRPr="0007647D" w:rsidRDefault="002317D3" w:rsidP="002317D3">
      <w:pPr>
        <w:widowControl w:val="0"/>
        <w:shd w:val="clear" w:color="auto" w:fill="FFFFFF"/>
        <w:tabs>
          <w:tab w:val="left" w:pos="0"/>
        </w:tabs>
        <w:autoSpaceDE w:val="0"/>
        <w:spacing w:after="0" w:line="240" w:lineRule="auto"/>
        <w:rPr>
          <w:rFonts w:ascii="Times New Roman" w:eastAsia="Times New Roman" w:hAnsi="Times New Roman" w:cs="Times New Roman"/>
          <w:color w:val="000000" w:themeColor="text1"/>
          <w:sz w:val="24"/>
          <w:szCs w:val="24"/>
        </w:rPr>
      </w:pPr>
    </w:p>
    <w:p w:rsidR="002317D3" w:rsidRPr="0007647D" w:rsidRDefault="002317D3" w:rsidP="002317D3">
      <w:pPr>
        <w:widowControl w:val="0"/>
        <w:shd w:val="clear" w:color="auto" w:fill="FFFFFF"/>
        <w:tabs>
          <w:tab w:val="left" w:pos="0"/>
        </w:tabs>
        <w:autoSpaceDE w:val="0"/>
        <w:spacing w:after="0" w:line="240" w:lineRule="auto"/>
        <w:rPr>
          <w:rFonts w:ascii="Times New Roman" w:eastAsia="Times New Roman" w:hAnsi="Times New Roman" w:cs="Times New Roman"/>
          <w:color w:val="000000" w:themeColor="text1"/>
          <w:sz w:val="24"/>
          <w:szCs w:val="24"/>
        </w:rPr>
      </w:pPr>
      <w:r w:rsidRPr="0007647D">
        <w:rPr>
          <w:rFonts w:ascii="Times New Roman" w:eastAsia="Times New Roman" w:hAnsi="Times New Roman" w:cs="Times New Roman"/>
          <w:color w:val="000000" w:themeColor="text1"/>
          <w:sz w:val="24"/>
          <w:szCs w:val="24"/>
        </w:rPr>
        <w:t>Федеральный перечень учебников, рекомендуемых к использованию при реализации имеющих государственную аккреди</w:t>
      </w:r>
      <w:r>
        <w:rPr>
          <w:rFonts w:ascii="Times New Roman" w:eastAsia="Times New Roman" w:hAnsi="Times New Roman" w:cs="Times New Roman"/>
          <w:color w:val="000000" w:themeColor="text1"/>
          <w:sz w:val="24"/>
          <w:szCs w:val="24"/>
        </w:rPr>
        <w:t xml:space="preserve">тацию образовательных программ </w:t>
      </w:r>
      <w:r w:rsidRPr="0007647D">
        <w:rPr>
          <w:rFonts w:ascii="Times New Roman" w:eastAsia="Times New Roman" w:hAnsi="Times New Roman" w:cs="Times New Roman"/>
          <w:color w:val="000000" w:themeColor="text1"/>
          <w:sz w:val="24"/>
          <w:szCs w:val="24"/>
        </w:rPr>
        <w:t xml:space="preserve">основного общего образования (приказ </w:t>
      </w:r>
      <w:proofErr w:type="spellStart"/>
      <w:r w:rsidRPr="0007647D">
        <w:rPr>
          <w:rFonts w:ascii="Times New Roman" w:eastAsia="Times New Roman" w:hAnsi="Times New Roman" w:cs="Times New Roman"/>
          <w:color w:val="000000" w:themeColor="text1"/>
          <w:sz w:val="24"/>
          <w:szCs w:val="24"/>
        </w:rPr>
        <w:t>Минобрнауки</w:t>
      </w:r>
      <w:proofErr w:type="spellEnd"/>
      <w:r w:rsidRPr="0007647D">
        <w:rPr>
          <w:rFonts w:ascii="Times New Roman" w:eastAsia="Times New Roman" w:hAnsi="Times New Roman" w:cs="Times New Roman"/>
          <w:color w:val="000000" w:themeColor="text1"/>
          <w:sz w:val="24"/>
          <w:szCs w:val="24"/>
        </w:rPr>
        <w:t xml:space="preserve"> от 31 марта 2014 г. № 253).  </w:t>
      </w:r>
    </w:p>
    <w:p w:rsidR="002317D3" w:rsidRPr="0007647D" w:rsidRDefault="002317D3" w:rsidP="002317D3">
      <w:pPr>
        <w:widowControl w:val="0"/>
        <w:shd w:val="clear" w:color="auto" w:fill="FFFFFF"/>
        <w:tabs>
          <w:tab w:val="left" w:pos="0"/>
        </w:tabs>
        <w:autoSpaceDE w:val="0"/>
        <w:spacing w:after="0" w:line="240" w:lineRule="auto"/>
        <w:rPr>
          <w:rFonts w:ascii="Times New Roman" w:eastAsia="Times New Roman" w:hAnsi="Times New Roman" w:cs="Times New Roman"/>
          <w:color w:val="000000" w:themeColor="text1"/>
          <w:sz w:val="24"/>
          <w:szCs w:val="24"/>
        </w:rPr>
      </w:pPr>
    </w:p>
    <w:p w:rsidR="002317D3" w:rsidRPr="002317D3" w:rsidRDefault="0077566F" w:rsidP="002317D3">
      <w:pPr>
        <w:rPr>
          <w:rFonts w:ascii="Times New Roman" w:eastAsiaTheme="minorHAnsi" w:hAnsi="Times New Roman" w:cs="Times New Roman"/>
          <w:color w:val="000000" w:themeColor="text1"/>
          <w:sz w:val="24"/>
          <w:szCs w:val="24"/>
          <w:lang w:eastAsia="en-US"/>
        </w:rPr>
      </w:pPr>
      <w:hyperlink r:id="rId7" w:history="1">
        <w:r w:rsidR="002317D3" w:rsidRPr="002317D3">
          <w:rPr>
            <w:rStyle w:val="a3"/>
            <w:rFonts w:ascii="Times New Roman" w:hAnsi="Times New Roman" w:cs="Times New Roman"/>
            <w:color w:val="000000" w:themeColor="text1"/>
            <w:sz w:val="24"/>
            <w:szCs w:val="24"/>
          </w:rPr>
          <w:t xml:space="preserve">Приказ </w:t>
        </w:r>
        <w:proofErr w:type="spellStart"/>
        <w:r w:rsidR="002317D3" w:rsidRPr="002317D3">
          <w:rPr>
            <w:rStyle w:val="a3"/>
            <w:rFonts w:ascii="Times New Roman" w:hAnsi="Times New Roman" w:cs="Times New Roman"/>
            <w:color w:val="000000" w:themeColor="text1"/>
            <w:sz w:val="24"/>
            <w:szCs w:val="24"/>
          </w:rPr>
          <w:t>Минобрнауки</w:t>
        </w:r>
        <w:proofErr w:type="spellEnd"/>
        <w:r w:rsidR="002317D3" w:rsidRPr="002317D3">
          <w:rPr>
            <w:rStyle w:val="a3"/>
            <w:rFonts w:ascii="Times New Roman" w:hAnsi="Times New Roman" w:cs="Times New Roman"/>
            <w:color w:val="000000" w:themeColor="text1"/>
            <w:sz w:val="24"/>
            <w:szCs w:val="24"/>
          </w:rPr>
          <w:t xml:space="preserve"> России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p>
    <w:p w:rsidR="002317D3" w:rsidRPr="0007647D" w:rsidRDefault="002317D3" w:rsidP="002317D3">
      <w:pPr>
        <w:rPr>
          <w:rFonts w:ascii="Times New Roman" w:hAnsi="Times New Roman" w:cs="Times New Roman"/>
          <w:sz w:val="24"/>
          <w:szCs w:val="24"/>
        </w:rPr>
      </w:pPr>
      <w:r w:rsidRPr="0007647D">
        <w:rPr>
          <w:rFonts w:ascii="Times New Roman" w:hAnsi="Times New Roman" w:cs="Times New Roman"/>
          <w:sz w:val="24"/>
          <w:szCs w:val="24"/>
        </w:rPr>
        <w:t xml:space="preserve">Учебный план МОАУ СОШ №11 </w:t>
      </w:r>
      <w:proofErr w:type="spellStart"/>
      <w:r w:rsidRPr="0007647D">
        <w:rPr>
          <w:rFonts w:ascii="Times New Roman" w:hAnsi="Times New Roman" w:cs="Times New Roman"/>
          <w:sz w:val="24"/>
          <w:szCs w:val="24"/>
        </w:rPr>
        <w:t>г.Свободного</w:t>
      </w:r>
      <w:proofErr w:type="spellEnd"/>
      <w:r w:rsidRPr="0007647D">
        <w:rPr>
          <w:rFonts w:ascii="Times New Roman" w:hAnsi="Times New Roman" w:cs="Times New Roman"/>
          <w:sz w:val="24"/>
          <w:szCs w:val="24"/>
        </w:rPr>
        <w:t xml:space="preserve"> на 2018/2019 учебный год</w:t>
      </w:r>
    </w:p>
    <w:p w:rsidR="002317D3" w:rsidRDefault="002317D3" w:rsidP="002317D3">
      <w:pPr>
        <w:tabs>
          <w:tab w:val="left" w:pos="4056"/>
        </w:tabs>
        <w:spacing w:after="0" w:line="240" w:lineRule="auto"/>
        <w:ind w:left="360"/>
        <w:rPr>
          <w:rFonts w:ascii="Times New Roman" w:eastAsia="Calibri" w:hAnsi="Times New Roman" w:cs="Times New Roman"/>
          <w:b/>
          <w:bCs/>
          <w:iCs/>
          <w:sz w:val="24"/>
          <w:szCs w:val="24"/>
        </w:rPr>
      </w:pPr>
    </w:p>
    <w:p w:rsidR="007C19D1" w:rsidRDefault="007C19D1">
      <w:pPr>
        <w:spacing w:after="0" w:line="240" w:lineRule="auto"/>
        <w:ind w:firstLine="567"/>
        <w:jc w:val="center"/>
        <w:rPr>
          <w:rFonts w:ascii="Times New Roman" w:eastAsia="Times New Roman" w:hAnsi="Times New Roman" w:cs="Times New Roman"/>
          <w:b/>
          <w:sz w:val="24"/>
          <w:shd w:val="clear" w:color="auto" w:fill="FFFFFF"/>
        </w:rPr>
      </w:pPr>
    </w:p>
    <w:p w:rsidR="007C19D1" w:rsidRDefault="002317D3">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ОБЩАЯ ХАРАКТЕРИСТИКА УЧЕБНОГО ПРЕДМЕТА</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Метапредметные</w:t>
      </w:r>
      <w:proofErr w:type="spellEnd"/>
      <w:r>
        <w:rPr>
          <w:rFonts w:ascii="Times New Roman" w:eastAsia="Times New Roman" w:hAnsi="Times New Roman" w:cs="Times New Roman"/>
          <w:sz w:val="24"/>
          <w:shd w:val="clear" w:color="auto" w:fill="FFFFFF"/>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Русский язык —</w:t>
      </w:r>
    </w:p>
    <w:p w:rsidR="007C19D1" w:rsidRDefault="002317D3" w:rsidP="002317D3">
      <w:pPr>
        <w:numPr>
          <w:ilvl w:val="0"/>
          <w:numId w:val="1"/>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это родной язык русского народа, государственный язык Российской Федерации; </w:t>
      </w:r>
    </w:p>
    <w:p w:rsidR="007C19D1" w:rsidRDefault="002317D3" w:rsidP="002317D3">
      <w:pPr>
        <w:numPr>
          <w:ilvl w:val="0"/>
          <w:numId w:val="1"/>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средство межнационального общения, консолидации и единения народов России; </w:t>
      </w:r>
    </w:p>
    <w:p w:rsidR="007C19D1" w:rsidRDefault="002317D3" w:rsidP="002317D3">
      <w:pPr>
        <w:numPr>
          <w:ilvl w:val="0"/>
          <w:numId w:val="1"/>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основа формирования гражданской идентичности и толерантности в поликультурном обществе.</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Русский (родной) язык является </w:t>
      </w:r>
    </w:p>
    <w:p w:rsidR="007C19D1" w:rsidRDefault="002317D3" w:rsidP="002317D3">
      <w:pPr>
        <w:numPr>
          <w:ilvl w:val="0"/>
          <w:numId w:val="2"/>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основой развития мышления, воображения, интеллектуальных и творческих способностей учащихся; </w:t>
      </w:r>
    </w:p>
    <w:p w:rsidR="007C19D1" w:rsidRDefault="002317D3" w:rsidP="002317D3">
      <w:pPr>
        <w:numPr>
          <w:ilvl w:val="0"/>
          <w:numId w:val="2"/>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7C19D1" w:rsidRDefault="002317D3" w:rsidP="002317D3">
      <w:pPr>
        <w:numPr>
          <w:ilvl w:val="0"/>
          <w:numId w:val="2"/>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Цели изучения русского (родного) языка в школе</w:t>
      </w:r>
    </w:p>
    <w:p w:rsidR="007C19D1" w:rsidRDefault="002317D3">
      <w:pPr>
        <w:spacing w:after="0" w:line="240" w:lineRule="auto"/>
        <w:ind w:firstLine="567"/>
        <w:jc w:val="both"/>
        <w:rPr>
          <w:rFonts w:ascii="Times New Roman" w:eastAsia="Times New Roman" w:hAnsi="Times New Roman" w:cs="Times New Roman"/>
          <w:color w:val="1D1B11"/>
          <w:sz w:val="24"/>
        </w:rPr>
      </w:pPr>
      <w:r>
        <w:rPr>
          <w:rFonts w:ascii="Times New Roman" w:eastAsia="Times New Roman" w:hAnsi="Times New Roman" w:cs="Times New Roman"/>
          <w:b/>
          <w:color w:val="1D1B11"/>
          <w:sz w:val="24"/>
        </w:rPr>
        <w:t xml:space="preserve">Цель </w:t>
      </w:r>
      <w:r>
        <w:rPr>
          <w:rFonts w:ascii="Times New Roman" w:eastAsia="Times New Roman" w:hAnsi="Times New Roman" w:cs="Times New Roman"/>
          <w:color w:val="1D1B11"/>
          <w:sz w:val="24"/>
        </w:rPr>
        <w:t>обучения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7C19D1" w:rsidRDefault="007C19D1">
      <w:pPr>
        <w:spacing w:after="0" w:line="240" w:lineRule="auto"/>
        <w:ind w:firstLine="567"/>
        <w:jc w:val="both"/>
        <w:rPr>
          <w:rFonts w:ascii="Times New Roman" w:eastAsia="Times New Roman" w:hAnsi="Times New Roman" w:cs="Times New Roman"/>
          <w:b/>
          <w:color w:val="FF0000"/>
          <w:sz w:val="24"/>
          <w:shd w:val="clear" w:color="auto" w:fill="FFFFFF"/>
        </w:rPr>
      </w:pP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Задачи:</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воспитывать уважение к родному языку, сознательное отношение к нему как явлению культуры;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учить осознавать родной язык как основного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учить осознавать эстетическую ценность родного языка;</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овладение русским языком как средством общения в повседневной жизни и учебной деятельности;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развитие готовности и способности к речевому взаимодействию и взаимопониманию, потребности в речевом самосовершенствовании;</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овладение важнейшими </w:t>
      </w:r>
      <w:proofErr w:type="spellStart"/>
      <w:r>
        <w:rPr>
          <w:rFonts w:ascii="Times New Roman" w:eastAsia="Times New Roman" w:hAnsi="Times New Roman" w:cs="Times New Roman"/>
          <w:sz w:val="24"/>
          <w:shd w:val="clear" w:color="auto" w:fill="FFFFFF"/>
        </w:rPr>
        <w:t>общеучебными</w:t>
      </w:r>
      <w:proofErr w:type="spellEnd"/>
      <w:r>
        <w:rPr>
          <w:rFonts w:ascii="Times New Roman" w:eastAsia="Times New Roman" w:hAnsi="Times New Roman" w:cs="Times New Roman"/>
          <w:sz w:val="24"/>
          <w:shd w:val="clear" w:color="auto" w:fill="FFFFFF"/>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Pr>
          <w:rFonts w:ascii="Times New Roman" w:eastAsia="Times New Roman" w:hAnsi="Times New Roman" w:cs="Times New Roman"/>
          <w:sz w:val="24"/>
          <w:shd w:val="clear" w:color="auto" w:fill="FFFFFF"/>
        </w:rPr>
        <w:t>самокоррекцию</w:t>
      </w:r>
      <w:proofErr w:type="spellEnd"/>
      <w:r>
        <w:rPr>
          <w:rFonts w:ascii="Times New Roman" w:eastAsia="Times New Roman" w:hAnsi="Times New Roman" w:cs="Times New Roman"/>
          <w:sz w:val="24"/>
          <w:shd w:val="clear" w:color="auto" w:fill="FFFFFF"/>
        </w:rPr>
        <w:t xml:space="preserve">;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развитие способности опознавать, анализировать, сопоставлять, классифицировать и оценивать языковые факты;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обогащение активного и потенциального словарного запаса;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расширение объема используемых в речи грамматических средств; </w:t>
      </w:r>
    </w:p>
    <w:p w:rsidR="007C19D1" w:rsidRDefault="002317D3" w:rsidP="002317D3">
      <w:pPr>
        <w:numPr>
          <w:ilvl w:val="0"/>
          <w:numId w:val="3"/>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Содержание курса русского (родного) языка в школе обусловлено общей нацеленностью образовательного процесса на достижение </w:t>
      </w:r>
      <w:proofErr w:type="spellStart"/>
      <w:r>
        <w:rPr>
          <w:rFonts w:ascii="Times New Roman" w:eastAsia="Times New Roman" w:hAnsi="Times New Roman" w:cs="Times New Roman"/>
          <w:sz w:val="24"/>
          <w:shd w:val="clear" w:color="auto" w:fill="FFFFFF"/>
        </w:rPr>
        <w:t>метапредметных</w:t>
      </w:r>
      <w:proofErr w:type="spellEnd"/>
      <w:r>
        <w:rPr>
          <w:rFonts w:ascii="Times New Roman" w:eastAsia="Times New Roman" w:hAnsi="Times New Roman" w:cs="Times New Roman"/>
          <w:sz w:val="24"/>
          <w:shd w:val="clear" w:color="auto" w:fill="FFFFFF"/>
        </w:rPr>
        <w:t xml:space="preserve"> и предметных целей обучения, что возможно на основе </w:t>
      </w:r>
      <w:proofErr w:type="spellStart"/>
      <w:r>
        <w:rPr>
          <w:rFonts w:ascii="Times New Roman" w:eastAsia="Times New Roman" w:hAnsi="Times New Roman" w:cs="Times New Roman"/>
          <w:sz w:val="24"/>
          <w:shd w:val="clear" w:color="auto" w:fill="FFFFFF"/>
        </w:rPr>
        <w:t>компетентностного</w:t>
      </w:r>
      <w:proofErr w:type="spellEnd"/>
      <w:r>
        <w:rPr>
          <w:rFonts w:ascii="Times New Roman" w:eastAsia="Times New Roman" w:hAnsi="Times New Roman" w:cs="Times New Roman"/>
          <w:sz w:val="24"/>
          <w:shd w:val="clear" w:color="auto" w:fill="FFFFFF"/>
        </w:rPr>
        <w:t xml:space="preserve"> подхода, который обеспечивает формирование и развитие коммуникативной, языковой и лингвистической (языковедческой) и </w:t>
      </w:r>
      <w:proofErr w:type="spellStart"/>
      <w:r>
        <w:rPr>
          <w:rFonts w:ascii="Times New Roman" w:eastAsia="Times New Roman" w:hAnsi="Times New Roman" w:cs="Times New Roman"/>
          <w:sz w:val="24"/>
          <w:shd w:val="clear" w:color="auto" w:fill="FFFFFF"/>
        </w:rPr>
        <w:t>культуроведческой</w:t>
      </w:r>
      <w:proofErr w:type="spellEnd"/>
      <w:r>
        <w:rPr>
          <w:rFonts w:ascii="Times New Roman" w:eastAsia="Times New Roman" w:hAnsi="Times New Roman" w:cs="Times New Roman"/>
          <w:sz w:val="24"/>
          <w:shd w:val="clear" w:color="auto" w:fill="FFFFFF"/>
        </w:rPr>
        <w:t xml:space="preserve"> компетенций.</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Языковая и лингвистическая (языковедческая) компетенции формируются на основе </w:t>
      </w:r>
    </w:p>
    <w:p w:rsidR="007C19D1" w:rsidRDefault="002317D3" w:rsidP="002317D3">
      <w:pPr>
        <w:numPr>
          <w:ilvl w:val="0"/>
          <w:numId w:val="4"/>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овладения необходимыми знаниями о языке как знаковой системе и общественном явлении, его устройстве, развитии и функционировании;</w:t>
      </w:r>
    </w:p>
    <w:p w:rsidR="007C19D1" w:rsidRDefault="002317D3" w:rsidP="002317D3">
      <w:pPr>
        <w:numPr>
          <w:ilvl w:val="0"/>
          <w:numId w:val="4"/>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освоения основных норм русского литературного языка; </w:t>
      </w:r>
    </w:p>
    <w:p w:rsidR="007C19D1" w:rsidRDefault="002317D3" w:rsidP="002317D3">
      <w:pPr>
        <w:numPr>
          <w:ilvl w:val="0"/>
          <w:numId w:val="4"/>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обогащения словарного запаса и грамматического строя речи учащихся; </w:t>
      </w:r>
    </w:p>
    <w:p w:rsidR="007C19D1" w:rsidRDefault="002317D3" w:rsidP="002317D3">
      <w:pPr>
        <w:numPr>
          <w:ilvl w:val="0"/>
          <w:numId w:val="4"/>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w:t>
      </w:r>
    </w:p>
    <w:p w:rsidR="007C19D1" w:rsidRDefault="002317D3" w:rsidP="002317D3">
      <w:pPr>
        <w:numPr>
          <w:ilvl w:val="0"/>
          <w:numId w:val="4"/>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умения пользоваться различными видами лингвистических словарей.</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Культуроведческая</w:t>
      </w:r>
      <w:proofErr w:type="spellEnd"/>
      <w:r>
        <w:rPr>
          <w:rFonts w:ascii="Times New Roman" w:eastAsia="Times New Roman" w:hAnsi="Times New Roman" w:cs="Times New Roman"/>
          <w:sz w:val="24"/>
          <w:shd w:val="clear" w:color="auto" w:fill="FFFFFF"/>
        </w:rPr>
        <w:t xml:space="preserve"> компетенция предполагает </w:t>
      </w:r>
    </w:p>
    <w:p w:rsidR="007C19D1" w:rsidRDefault="002317D3" w:rsidP="002317D3">
      <w:pPr>
        <w:numPr>
          <w:ilvl w:val="0"/>
          <w:numId w:val="5"/>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осознание родного языка как формы выражения национальной культуры, </w:t>
      </w:r>
    </w:p>
    <w:p w:rsidR="007C19D1" w:rsidRDefault="002317D3" w:rsidP="002317D3">
      <w:pPr>
        <w:numPr>
          <w:ilvl w:val="0"/>
          <w:numId w:val="5"/>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понимание взаимосвязи языка и истории народа, национально-культурной специфики русского языка,</w:t>
      </w:r>
    </w:p>
    <w:p w:rsidR="007C19D1" w:rsidRDefault="002317D3" w:rsidP="002317D3">
      <w:pPr>
        <w:numPr>
          <w:ilvl w:val="0"/>
          <w:numId w:val="5"/>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освоение норм русского речевого этикета, культуры межнационального общения; </w:t>
      </w:r>
    </w:p>
    <w:p w:rsidR="007C19D1" w:rsidRDefault="002317D3" w:rsidP="002317D3">
      <w:pPr>
        <w:numPr>
          <w:ilvl w:val="0"/>
          <w:numId w:val="5"/>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способность объяснять значения слов с национально-культурным компонентом.</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Коммуникативная компетенция предполагает овладение </w:t>
      </w:r>
    </w:p>
    <w:p w:rsidR="007C19D1" w:rsidRDefault="002317D3" w:rsidP="002317D3">
      <w:pPr>
        <w:numPr>
          <w:ilvl w:val="0"/>
          <w:numId w:val="6"/>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видами речевой деятельности и основами культуры устной и письменной речи, </w:t>
      </w:r>
    </w:p>
    <w:p w:rsidR="007C19D1" w:rsidRDefault="002317D3" w:rsidP="002317D3">
      <w:pPr>
        <w:numPr>
          <w:ilvl w:val="0"/>
          <w:numId w:val="6"/>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базовыми умениями и навыками использования языка в жизненно важных для данного возраста </w:t>
      </w:r>
      <w:proofErr w:type="spellStart"/>
      <w:r>
        <w:rPr>
          <w:rFonts w:ascii="Times New Roman" w:eastAsia="Times New Roman" w:hAnsi="Times New Roman" w:cs="Times New Roman"/>
          <w:sz w:val="24"/>
          <w:shd w:val="clear" w:color="auto" w:fill="FFFFFF"/>
        </w:rPr>
        <w:t>сфеpax</w:t>
      </w:r>
      <w:proofErr w:type="spellEnd"/>
      <w:r>
        <w:rPr>
          <w:rFonts w:ascii="Times New Roman" w:eastAsia="Times New Roman" w:hAnsi="Times New Roman" w:cs="Times New Roman"/>
          <w:sz w:val="24"/>
          <w:shd w:val="clear" w:color="auto" w:fill="FFFFFF"/>
        </w:rPr>
        <w:t xml:space="preserve"> и ситуациях общения.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Коммуникативная компетентность проявляется в умении</w:t>
      </w:r>
    </w:p>
    <w:p w:rsidR="007C19D1" w:rsidRDefault="002317D3" w:rsidP="002317D3">
      <w:pPr>
        <w:numPr>
          <w:ilvl w:val="0"/>
          <w:numId w:val="7"/>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определять цели коммуникации,</w:t>
      </w:r>
    </w:p>
    <w:p w:rsidR="007C19D1" w:rsidRDefault="002317D3" w:rsidP="002317D3">
      <w:pPr>
        <w:numPr>
          <w:ilvl w:val="0"/>
          <w:numId w:val="7"/>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оценивать речевую ситуацию, </w:t>
      </w:r>
    </w:p>
    <w:p w:rsidR="007C19D1" w:rsidRDefault="002317D3" w:rsidP="002317D3">
      <w:pPr>
        <w:numPr>
          <w:ilvl w:val="0"/>
          <w:numId w:val="7"/>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учитывать намерения и способы коммуникации партнера, </w:t>
      </w:r>
    </w:p>
    <w:p w:rsidR="007C19D1" w:rsidRDefault="002317D3" w:rsidP="002317D3">
      <w:pPr>
        <w:numPr>
          <w:ilvl w:val="0"/>
          <w:numId w:val="7"/>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выбирать адекватные стратегии коммуникации, </w:t>
      </w:r>
    </w:p>
    <w:p w:rsidR="007C19D1" w:rsidRDefault="002317D3" w:rsidP="002317D3">
      <w:pPr>
        <w:numPr>
          <w:ilvl w:val="0"/>
          <w:numId w:val="7"/>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быть готовым к осмысленному изменению собственного речевого поведения.</w:t>
      </w:r>
    </w:p>
    <w:p w:rsidR="007C19D1" w:rsidRDefault="007C19D1">
      <w:pPr>
        <w:spacing w:after="0" w:line="240" w:lineRule="auto"/>
        <w:ind w:firstLine="567"/>
        <w:jc w:val="both"/>
        <w:rPr>
          <w:rFonts w:ascii="Times New Roman" w:eastAsia="Times New Roman" w:hAnsi="Times New Roman" w:cs="Times New Roman"/>
          <w:b/>
          <w:i/>
          <w:sz w:val="24"/>
          <w:shd w:val="clear" w:color="auto" w:fill="FFFFFF"/>
        </w:rPr>
      </w:pPr>
    </w:p>
    <w:p w:rsidR="007C19D1" w:rsidRDefault="002317D3">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ОПИСАНИЕ МЕСТА УЧЕБНОГО ПРЕДМЕТА В УЧЕБНОМ ПЛАНЕ.</w:t>
      </w:r>
    </w:p>
    <w:p w:rsidR="007C19D1" w:rsidRDefault="007C19D1">
      <w:pPr>
        <w:spacing w:after="0" w:line="240" w:lineRule="auto"/>
        <w:ind w:firstLine="567"/>
        <w:jc w:val="both"/>
        <w:rPr>
          <w:rFonts w:ascii="Times New Roman" w:eastAsia="Times New Roman" w:hAnsi="Times New Roman" w:cs="Times New Roman"/>
          <w:b/>
          <w:sz w:val="24"/>
          <w:shd w:val="clear" w:color="auto" w:fill="FFFFFF"/>
        </w:rPr>
      </w:pPr>
    </w:p>
    <w:p w:rsidR="007C19D1" w:rsidRDefault="002317D3">
      <w:pPr>
        <w:spacing w:after="0" w:line="240" w:lineRule="auto"/>
        <w:ind w:firstLine="567"/>
        <w:jc w:val="both"/>
        <w:rPr>
          <w:rFonts w:ascii="Times New Roman" w:eastAsia="Times New Roman" w:hAnsi="Times New Roman" w:cs="Times New Roman"/>
          <w:b/>
          <w:color w:val="1D1B11"/>
          <w:sz w:val="24"/>
        </w:rPr>
      </w:pPr>
      <w:r>
        <w:rPr>
          <w:rFonts w:ascii="Times New Roman" w:eastAsia="Times New Roman" w:hAnsi="Times New Roman" w:cs="Times New Roman"/>
          <w:b/>
          <w:color w:val="1D1B11"/>
          <w:sz w:val="24"/>
        </w:rPr>
        <w:t>Сведения о количестве учебных часов</w:t>
      </w:r>
    </w:p>
    <w:p w:rsidR="007C19D1" w:rsidRDefault="002317D3">
      <w:pPr>
        <w:spacing w:after="0" w:line="240" w:lineRule="auto"/>
        <w:ind w:firstLine="567"/>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Данная программа рассчитана на 170 часов (5 часов в неделю), 34 рабочих недели в соответствии с годовым учебным планом, годовым календарным учебным графиком.</w:t>
      </w:r>
    </w:p>
    <w:p w:rsidR="007C19D1" w:rsidRDefault="002317D3">
      <w:pPr>
        <w:spacing w:after="0" w:line="240" w:lineRule="auto"/>
        <w:ind w:firstLine="567"/>
        <w:jc w:val="both"/>
        <w:rPr>
          <w:rFonts w:ascii="Times New Roman" w:eastAsia="Times New Roman" w:hAnsi="Times New Roman" w:cs="Times New Roman"/>
          <w:b/>
          <w:color w:val="1D1B11"/>
          <w:sz w:val="24"/>
        </w:rPr>
      </w:pPr>
      <w:r>
        <w:rPr>
          <w:rFonts w:ascii="Times New Roman" w:eastAsia="Times New Roman" w:hAnsi="Times New Roman" w:cs="Times New Roman"/>
          <w:b/>
          <w:color w:val="1D1B11"/>
          <w:sz w:val="24"/>
        </w:rPr>
        <w:t>Формы организации образовательного процесса:</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 xml:space="preserve"> </w:t>
      </w:r>
      <w:r>
        <w:rPr>
          <w:rFonts w:ascii="Times New Roman" w:eastAsia="Times New Roman" w:hAnsi="Times New Roman" w:cs="Times New Roman"/>
          <w:color w:val="000000"/>
          <w:sz w:val="24"/>
        </w:rPr>
        <w:t>обобщающая беседа по изученному материалу;</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-проверка знаний при помощи тестов;</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-индивидуальный устный опрос;</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-фронтальный опрос;</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опрос с помощью перфокарт;</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выборочная проверка упражнения;</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взаимопроверка;</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самоконтроль </w:t>
      </w:r>
      <w:proofErr w:type="gramStart"/>
      <w:r>
        <w:rPr>
          <w:rFonts w:ascii="Times New Roman" w:eastAsia="Times New Roman" w:hAnsi="Times New Roman" w:cs="Times New Roman"/>
          <w:color w:val="000000"/>
          <w:sz w:val="24"/>
        </w:rPr>
        <w:t>( по</w:t>
      </w:r>
      <w:proofErr w:type="gramEnd"/>
      <w:r>
        <w:rPr>
          <w:rFonts w:ascii="Times New Roman" w:eastAsia="Times New Roman" w:hAnsi="Times New Roman" w:cs="Times New Roman"/>
          <w:color w:val="000000"/>
          <w:sz w:val="24"/>
        </w:rPr>
        <w:t xml:space="preserve"> словарям, справочным пособиям);</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различные виды разбора (фонетический, лексический, словообразовательный, морфологический, синтаксический, лингвистический);</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виды работ, связанные с анализом текста, с его переработкой (целенаправленные выписки, составление плана);</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составление учащимися авторского текста в различных </w:t>
      </w:r>
      <w:proofErr w:type="gramStart"/>
      <w:r>
        <w:rPr>
          <w:rFonts w:ascii="Times New Roman" w:eastAsia="Times New Roman" w:hAnsi="Times New Roman" w:cs="Times New Roman"/>
          <w:color w:val="000000"/>
          <w:sz w:val="24"/>
        </w:rPr>
        <w:t>жанрах( подготовка</w:t>
      </w:r>
      <w:proofErr w:type="gramEnd"/>
      <w:r>
        <w:rPr>
          <w:rFonts w:ascii="Times New Roman" w:eastAsia="Times New Roman" w:hAnsi="Times New Roman" w:cs="Times New Roman"/>
          <w:color w:val="000000"/>
          <w:sz w:val="24"/>
        </w:rPr>
        <w:t xml:space="preserve"> устных сообщений, написание  творческих работ);</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наблюдение за речью окружающих, сбор соответствующего речевого материала с последующим его использованием по заданию учителя;</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-изложения на основе текстов типа описания, рассуждения;</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написание сочинений;</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-письмо под диктовку;</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-комментирование орфограмм и </w:t>
      </w:r>
      <w:proofErr w:type="spellStart"/>
      <w:r>
        <w:rPr>
          <w:rFonts w:ascii="Times New Roman" w:eastAsia="Times New Roman" w:hAnsi="Times New Roman" w:cs="Times New Roman"/>
          <w:color w:val="000000"/>
          <w:sz w:val="24"/>
        </w:rPr>
        <w:t>пунктограмм</w:t>
      </w:r>
      <w:proofErr w:type="spellEnd"/>
      <w:r>
        <w:rPr>
          <w:rFonts w:ascii="Times New Roman" w:eastAsia="Times New Roman" w:hAnsi="Times New Roman" w:cs="Times New Roman"/>
          <w:color w:val="000000"/>
          <w:sz w:val="24"/>
        </w:rPr>
        <w:t>;</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-Контрольное списывание;</w:t>
      </w:r>
    </w:p>
    <w:p w:rsidR="007C19D1" w:rsidRDefault="002317D3" w:rsidP="002317D3">
      <w:pPr>
        <w:numPr>
          <w:ilvl w:val="0"/>
          <w:numId w:val="8"/>
        </w:num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Зрительные диктанты</w:t>
      </w:r>
    </w:p>
    <w:p w:rsidR="007C19D1" w:rsidRDefault="002317D3">
      <w:pPr>
        <w:spacing w:after="0" w:line="240" w:lineRule="auto"/>
        <w:ind w:firstLine="567"/>
        <w:jc w:val="both"/>
        <w:rPr>
          <w:rFonts w:ascii="Times New Roman" w:eastAsia="Times New Roman" w:hAnsi="Times New Roman" w:cs="Times New Roman"/>
          <w:b/>
          <w:color w:val="1D1B11"/>
          <w:sz w:val="24"/>
        </w:rPr>
      </w:pPr>
      <w:r>
        <w:rPr>
          <w:rFonts w:ascii="Times New Roman" w:eastAsia="Times New Roman" w:hAnsi="Times New Roman" w:cs="Times New Roman"/>
          <w:b/>
          <w:color w:val="1D1B11"/>
          <w:sz w:val="24"/>
        </w:rPr>
        <w:lastRenderedPageBreak/>
        <w:t xml:space="preserve">Название </w:t>
      </w:r>
      <w:proofErr w:type="spellStart"/>
      <w:r>
        <w:rPr>
          <w:rFonts w:ascii="Times New Roman" w:eastAsia="Times New Roman" w:hAnsi="Times New Roman" w:cs="Times New Roman"/>
          <w:b/>
          <w:color w:val="1D1B11"/>
          <w:sz w:val="24"/>
        </w:rPr>
        <w:t>учебно</w:t>
      </w:r>
      <w:proofErr w:type="spellEnd"/>
      <w:r>
        <w:rPr>
          <w:rFonts w:ascii="Times New Roman" w:eastAsia="Times New Roman" w:hAnsi="Times New Roman" w:cs="Times New Roman"/>
          <w:b/>
          <w:color w:val="1D1B11"/>
          <w:sz w:val="24"/>
        </w:rPr>
        <w:t xml:space="preserve"> – методического комплекта:                                                                           </w:t>
      </w:r>
    </w:p>
    <w:p w:rsidR="007C19D1" w:rsidRDefault="002317D3">
      <w:pPr>
        <w:spacing w:after="0" w:line="240" w:lineRule="auto"/>
        <w:ind w:firstLine="567"/>
        <w:jc w:val="both"/>
        <w:rPr>
          <w:rFonts w:ascii="Times New Roman" w:eastAsia="Times New Roman" w:hAnsi="Times New Roman" w:cs="Times New Roman"/>
          <w:b/>
          <w:color w:val="1D1B11"/>
          <w:sz w:val="24"/>
        </w:rPr>
      </w:pPr>
      <w:r>
        <w:rPr>
          <w:rFonts w:ascii="Times New Roman" w:eastAsia="Times New Roman" w:hAnsi="Times New Roman" w:cs="Times New Roman"/>
          <w:color w:val="1D1B11"/>
          <w:sz w:val="24"/>
        </w:rPr>
        <w:t xml:space="preserve">Учебник «Русский </w:t>
      </w:r>
      <w:proofErr w:type="gramStart"/>
      <w:r>
        <w:rPr>
          <w:rFonts w:ascii="Times New Roman" w:eastAsia="Times New Roman" w:hAnsi="Times New Roman" w:cs="Times New Roman"/>
          <w:color w:val="1D1B11"/>
          <w:sz w:val="24"/>
        </w:rPr>
        <w:t xml:space="preserve">язык»  </w:t>
      </w:r>
      <w:r>
        <w:rPr>
          <w:rFonts w:ascii="Times New Roman" w:eastAsia="Times New Roman" w:hAnsi="Times New Roman" w:cs="Times New Roman"/>
          <w:sz w:val="24"/>
        </w:rPr>
        <w:t>М.М.</w:t>
      </w:r>
      <w:proofErr w:type="gramEnd"/>
      <w:r>
        <w:rPr>
          <w:rFonts w:ascii="Times New Roman" w:eastAsia="Times New Roman" w:hAnsi="Times New Roman" w:cs="Times New Roman"/>
          <w:sz w:val="24"/>
        </w:rPr>
        <w:t xml:space="preserve"> Разумовской, П.А. </w:t>
      </w:r>
      <w:proofErr w:type="spellStart"/>
      <w:r>
        <w:rPr>
          <w:rFonts w:ascii="Times New Roman" w:eastAsia="Times New Roman" w:hAnsi="Times New Roman" w:cs="Times New Roman"/>
          <w:sz w:val="24"/>
        </w:rPr>
        <w:t>Леканта</w:t>
      </w:r>
      <w:proofErr w:type="spellEnd"/>
      <w:r>
        <w:rPr>
          <w:rFonts w:ascii="Times New Roman" w:eastAsia="Times New Roman" w:hAnsi="Times New Roman" w:cs="Times New Roman"/>
          <w:sz w:val="24"/>
        </w:rPr>
        <w:t xml:space="preserve"> – М.: «Дрофа», 2014г.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Русский язык. Поурочное разработки под редакцией </w:t>
      </w:r>
      <w:proofErr w:type="spellStart"/>
      <w:r>
        <w:rPr>
          <w:rFonts w:ascii="Times New Roman" w:eastAsia="Times New Roman" w:hAnsi="Times New Roman" w:cs="Times New Roman"/>
          <w:sz w:val="24"/>
          <w:shd w:val="clear" w:color="auto" w:fill="FFFFFF"/>
        </w:rPr>
        <w:t>М.М.Разумовской</w:t>
      </w:r>
      <w:proofErr w:type="spellEnd"/>
      <w:r>
        <w:rPr>
          <w:rFonts w:ascii="Times New Roman" w:eastAsia="Times New Roman" w:hAnsi="Times New Roman" w:cs="Times New Roman"/>
          <w:sz w:val="24"/>
          <w:shd w:val="clear" w:color="auto" w:fill="FFFFFF"/>
        </w:rPr>
        <w:t xml:space="preserve"> и П.А. </w:t>
      </w:r>
      <w:proofErr w:type="spellStart"/>
      <w:r>
        <w:rPr>
          <w:rFonts w:ascii="Times New Roman" w:eastAsia="Times New Roman" w:hAnsi="Times New Roman" w:cs="Times New Roman"/>
          <w:sz w:val="24"/>
          <w:shd w:val="clear" w:color="auto" w:fill="FFFFFF"/>
        </w:rPr>
        <w:t>Леканта</w:t>
      </w:r>
      <w:proofErr w:type="spellEnd"/>
      <w:r>
        <w:rPr>
          <w:rFonts w:ascii="Times New Roman" w:eastAsia="Times New Roman" w:hAnsi="Times New Roman" w:cs="Times New Roman"/>
          <w:sz w:val="24"/>
          <w:shd w:val="clear" w:color="auto" w:fill="FFFFFF"/>
        </w:rPr>
        <w:t xml:space="preserve"> 5 </w:t>
      </w:r>
      <w:proofErr w:type="spellStart"/>
      <w:r>
        <w:rPr>
          <w:rFonts w:ascii="Times New Roman" w:eastAsia="Times New Roman" w:hAnsi="Times New Roman" w:cs="Times New Roman"/>
          <w:sz w:val="24"/>
          <w:shd w:val="clear" w:color="auto" w:fill="FFFFFF"/>
        </w:rPr>
        <w:t>кл</w:t>
      </w:r>
      <w:proofErr w:type="spellEnd"/>
      <w:r>
        <w:rPr>
          <w:rFonts w:ascii="Times New Roman" w:eastAsia="Times New Roman" w:hAnsi="Times New Roman" w:cs="Times New Roman"/>
          <w:sz w:val="24"/>
          <w:shd w:val="clear" w:color="auto" w:fill="FFFFFF"/>
        </w:rPr>
        <w:t>. – М: Дрофа, 2014г</w:t>
      </w:r>
    </w:p>
    <w:p w:rsidR="007C19D1" w:rsidRDefault="007C19D1">
      <w:pPr>
        <w:spacing w:after="0" w:line="240" w:lineRule="auto"/>
        <w:ind w:firstLine="567"/>
        <w:jc w:val="both"/>
        <w:rPr>
          <w:rFonts w:ascii="Times New Roman" w:eastAsia="Times New Roman" w:hAnsi="Times New Roman" w:cs="Times New Roman"/>
          <w:b/>
          <w:sz w:val="24"/>
          <w:shd w:val="clear" w:color="auto" w:fill="FFFFFF"/>
        </w:rPr>
      </w:pPr>
    </w:p>
    <w:p w:rsidR="007C19D1" w:rsidRPr="00402ADF" w:rsidRDefault="002317D3">
      <w:pPr>
        <w:spacing w:after="0" w:line="240" w:lineRule="auto"/>
        <w:ind w:firstLine="567"/>
        <w:jc w:val="center"/>
        <w:rPr>
          <w:rFonts w:ascii="Times New Roman" w:eastAsia="Times New Roman" w:hAnsi="Times New Roman" w:cs="Times New Roman"/>
          <w:b/>
          <w:sz w:val="24"/>
          <w:shd w:val="clear" w:color="auto" w:fill="FFFFFF"/>
        </w:rPr>
      </w:pPr>
      <w:r w:rsidRPr="00402ADF">
        <w:rPr>
          <w:rFonts w:ascii="Times New Roman" w:eastAsia="Times New Roman" w:hAnsi="Times New Roman" w:cs="Times New Roman"/>
          <w:b/>
          <w:sz w:val="24"/>
          <w:shd w:val="clear" w:color="auto" w:fill="FFFFFF"/>
        </w:rPr>
        <w:t>СОДЕРЖАНИЕ ЦЕННОСТНЫХ ОРИЕНТИРОВ</w:t>
      </w:r>
    </w:p>
    <w:p w:rsidR="007C19D1" w:rsidRPr="00402ADF" w:rsidRDefault="002317D3">
      <w:pPr>
        <w:spacing w:after="0" w:line="240" w:lineRule="auto"/>
        <w:ind w:firstLine="567"/>
        <w:jc w:val="both"/>
        <w:rPr>
          <w:rFonts w:ascii="Times New Roman" w:eastAsia="Times New Roman" w:hAnsi="Times New Roman" w:cs="Times New Roman"/>
          <w:b/>
          <w:sz w:val="24"/>
        </w:rPr>
      </w:pPr>
      <w:r w:rsidRPr="00402ADF">
        <w:rPr>
          <w:rFonts w:ascii="Times New Roman" w:eastAsia="Times New Roman" w:hAnsi="Times New Roman" w:cs="Times New Roman"/>
          <w:b/>
          <w:sz w:val="24"/>
        </w:rPr>
        <w:t>Личностные результаты освоения основной образовательной программы основного общего образования:</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Pr="00402ADF">
        <w:rPr>
          <w:rFonts w:ascii="Times New Roman" w:eastAsia="Times New Roman" w:hAnsi="Times New Roman" w:cs="Times New Roman"/>
          <w:sz w:val="24"/>
        </w:rPr>
        <w:t>познанию,  осознанному</w:t>
      </w:r>
      <w:proofErr w:type="gramEnd"/>
      <w:r w:rsidRPr="00402ADF">
        <w:rPr>
          <w:rFonts w:ascii="Times New Roman" w:eastAsia="Times New Roman" w:hAnsi="Times New Roman" w:cs="Times New Roman"/>
          <w:sz w:val="24"/>
        </w:rPr>
        <w:t xml:space="preserve">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proofErr w:type="gramStart"/>
      <w:r w:rsidRPr="00402ADF">
        <w:rPr>
          <w:rFonts w:ascii="Times New Roman" w:eastAsia="Times New Roman" w:hAnsi="Times New Roman" w:cs="Times New Roman"/>
          <w:sz w:val="24"/>
        </w:rPr>
        <w:t>и  общественной</w:t>
      </w:r>
      <w:proofErr w:type="gramEnd"/>
      <w:r w:rsidRPr="00402ADF">
        <w:rPr>
          <w:rFonts w:ascii="Times New Roman" w:eastAsia="Times New Roman" w:hAnsi="Times New Roman" w:cs="Times New Roman"/>
          <w:sz w:val="24"/>
        </w:rPr>
        <w:t xml:space="preserve"> жизни в пределах возрастных компетенций с учётом региональных, этнокультурных, социальных и экономических особенностей;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7) формирование коммуникативной компетентности в общении </w:t>
      </w:r>
      <w:proofErr w:type="gramStart"/>
      <w:r w:rsidRPr="00402ADF">
        <w:rPr>
          <w:rFonts w:ascii="Times New Roman" w:eastAsia="Times New Roman" w:hAnsi="Times New Roman" w:cs="Times New Roman"/>
          <w:sz w:val="24"/>
        </w:rPr>
        <w:t>и  сотрудничестве</w:t>
      </w:r>
      <w:proofErr w:type="gramEnd"/>
      <w:r w:rsidRPr="00402ADF">
        <w:rPr>
          <w:rFonts w:ascii="Times New Roman" w:eastAsia="Times New Roman" w:hAnsi="Times New Roman" w:cs="Times New Roman"/>
          <w:sz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8) формирование </w:t>
      </w:r>
      <w:proofErr w:type="gramStart"/>
      <w:r w:rsidRPr="00402ADF">
        <w:rPr>
          <w:rFonts w:ascii="Times New Roman" w:eastAsia="Times New Roman" w:hAnsi="Times New Roman" w:cs="Times New Roman"/>
          <w:sz w:val="24"/>
        </w:rPr>
        <w:t>ценности  здорового</w:t>
      </w:r>
      <w:proofErr w:type="gramEnd"/>
      <w:r w:rsidRPr="00402ADF">
        <w:rPr>
          <w:rFonts w:ascii="Times New Roman" w:eastAsia="Times New Roman" w:hAnsi="Times New Roman" w:cs="Times New Roman"/>
          <w:sz w:val="24"/>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proofErr w:type="gramStart"/>
      <w:r w:rsidRPr="00402ADF">
        <w:rPr>
          <w:rFonts w:ascii="Times New Roman" w:eastAsia="Times New Roman" w:hAnsi="Times New Roman" w:cs="Times New Roman"/>
          <w:sz w:val="24"/>
        </w:rPr>
        <w:t>практической  деятельности</w:t>
      </w:r>
      <w:proofErr w:type="gramEnd"/>
      <w:r w:rsidRPr="00402ADF">
        <w:rPr>
          <w:rFonts w:ascii="Times New Roman" w:eastAsia="Times New Roman" w:hAnsi="Times New Roman" w:cs="Times New Roman"/>
          <w:sz w:val="24"/>
        </w:rPr>
        <w:t xml:space="preserve"> в жизненных ситуациях;</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11) развитие эстетического сознания через освоение художественного наследия народов России и </w:t>
      </w:r>
      <w:proofErr w:type="gramStart"/>
      <w:r w:rsidRPr="00402ADF">
        <w:rPr>
          <w:rFonts w:ascii="Times New Roman" w:eastAsia="Times New Roman" w:hAnsi="Times New Roman" w:cs="Times New Roman"/>
          <w:sz w:val="24"/>
        </w:rPr>
        <w:t>мира,  творческой</w:t>
      </w:r>
      <w:proofErr w:type="gramEnd"/>
      <w:r w:rsidRPr="00402ADF">
        <w:rPr>
          <w:rFonts w:ascii="Times New Roman" w:eastAsia="Times New Roman" w:hAnsi="Times New Roman" w:cs="Times New Roman"/>
          <w:sz w:val="24"/>
        </w:rPr>
        <w:t xml:space="preserve"> деятельности эстетического характера.</w:t>
      </w:r>
    </w:p>
    <w:p w:rsidR="007C19D1" w:rsidRPr="00402ADF" w:rsidRDefault="002317D3">
      <w:pPr>
        <w:spacing w:after="0" w:line="240" w:lineRule="auto"/>
        <w:ind w:firstLine="567"/>
        <w:jc w:val="both"/>
        <w:rPr>
          <w:rFonts w:ascii="Times New Roman" w:eastAsia="Times New Roman" w:hAnsi="Times New Roman" w:cs="Times New Roman"/>
          <w:sz w:val="24"/>
        </w:rPr>
      </w:pPr>
      <w:proofErr w:type="spellStart"/>
      <w:r w:rsidRPr="00402ADF">
        <w:rPr>
          <w:rFonts w:ascii="Times New Roman" w:eastAsia="Times New Roman" w:hAnsi="Times New Roman" w:cs="Times New Roman"/>
          <w:b/>
          <w:sz w:val="24"/>
        </w:rPr>
        <w:t>Метапредметные</w:t>
      </w:r>
      <w:proofErr w:type="spellEnd"/>
      <w:r w:rsidRPr="00402ADF">
        <w:rPr>
          <w:rFonts w:ascii="Times New Roman" w:eastAsia="Times New Roman" w:hAnsi="Times New Roman" w:cs="Times New Roman"/>
          <w:b/>
          <w:sz w:val="24"/>
        </w:rPr>
        <w:t xml:space="preserve"> результаты освоения основной образовательной программы основного общего образования</w:t>
      </w:r>
      <w:r w:rsidRPr="00402ADF">
        <w:rPr>
          <w:rFonts w:ascii="Times New Roman" w:eastAsia="Times New Roman" w:hAnsi="Times New Roman" w:cs="Times New Roman"/>
          <w:sz w:val="24"/>
        </w:rPr>
        <w:t>:</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lastRenderedPageBreak/>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2) умение самостоятельно планировать </w:t>
      </w:r>
      <w:proofErr w:type="gramStart"/>
      <w:r w:rsidRPr="00402ADF">
        <w:rPr>
          <w:rFonts w:ascii="Times New Roman" w:eastAsia="Times New Roman" w:hAnsi="Times New Roman" w:cs="Times New Roman"/>
          <w:sz w:val="24"/>
        </w:rPr>
        <w:t>пути  достижения</w:t>
      </w:r>
      <w:proofErr w:type="gramEnd"/>
      <w:r w:rsidRPr="00402ADF">
        <w:rPr>
          <w:rFonts w:ascii="Times New Roman" w:eastAsia="Times New Roman" w:hAnsi="Times New Roman" w:cs="Times New Roman"/>
          <w:sz w:val="24"/>
        </w:rPr>
        <w:t xml:space="preserve"> целей,  в том числе альтернативные,  осознанно выбирать  наиболее эффективные способы решения учебных и познавательных задач;</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402ADF">
        <w:rPr>
          <w:rFonts w:ascii="Times New Roman" w:eastAsia="Times New Roman" w:hAnsi="Times New Roman" w:cs="Times New Roman"/>
          <w:sz w:val="24"/>
        </w:rPr>
        <w:t>способы  действий</w:t>
      </w:r>
      <w:proofErr w:type="gramEnd"/>
      <w:r w:rsidRPr="00402ADF">
        <w:rPr>
          <w:rFonts w:ascii="Times New Roman" w:eastAsia="Times New Roman" w:hAnsi="Times New Roman" w:cs="Times New Roman"/>
          <w:sz w:val="24"/>
        </w:rPr>
        <w:t xml:space="preserve"> в рамках предложенных условий и требований, корректировать свои действия в соответствии с изменяющейся ситуацией;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4) умение оценивать правильность выполнения учебной </w:t>
      </w:r>
      <w:proofErr w:type="gramStart"/>
      <w:r w:rsidRPr="00402ADF">
        <w:rPr>
          <w:rFonts w:ascii="Times New Roman" w:eastAsia="Times New Roman" w:hAnsi="Times New Roman" w:cs="Times New Roman"/>
          <w:sz w:val="24"/>
        </w:rPr>
        <w:t>задачи,  собственные</w:t>
      </w:r>
      <w:proofErr w:type="gramEnd"/>
      <w:r w:rsidRPr="00402ADF">
        <w:rPr>
          <w:rFonts w:ascii="Times New Roman" w:eastAsia="Times New Roman" w:hAnsi="Times New Roman" w:cs="Times New Roman"/>
          <w:sz w:val="24"/>
        </w:rPr>
        <w:t xml:space="preserve"> возможности её решения;</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6) </w:t>
      </w:r>
      <w:proofErr w:type="gramStart"/>
      <w:r w:rsidRPr="00402ADF">
        <w:rPr>
          <w:rFonts w:ascii="Times New Roman" w:eastAsia="Times New Roman" w:hAnsi="Times New Roman" w:cs="Times New Roman"/>
          <w:sz w:val="24"/>
        </w:rPr>
        <w:t>умение  определять</w:t>
      </w:r>
      <w:proofErr w:type="gramEnd"/>
      <w:r w:rsidRPr="00402ADF">
        <w:rPr>
          <w:rFonts w:ascii="Times New Roman" w:eastAsia="Times New Roman" w:hAnsi="Times New Roman" w:cs="Times New Roman"/>
          <w:sz w:val="24"/>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7) умение создавать, применять и преобразовывать знаки и символы, модели и схемы для решения учебных и познавательных задач;</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8) смысловое чтение;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9) умение </w:t>
      </w:r>
      <w:proofErr w:type="gramStart"/>
      <w:r w:rsidRPr="00402ADF">
        <w:rPr>
          <w:rFonts w:ascii="Times New Roman" w:eastAsia="Times New Roman" w:hAnsi="Times New Roman" w:cs="Times New Roman"/>
          <w:sz w:val="24"/>
        </w:rPr>
        <w:t>организовывать  учебное</w:t>
      </w:r>
      <w:proofErr w:type="gramEnd"/>
      <w:r w:rsidRPr="00402ADF">
        <w:rPr>
          <w:rFonts w:ascii="Times New Roman" w:eastAsia="Times New Roman" w:hAnsi="Times New Roman" w:cs="Times New Roman"/>
          <w:sz w:val="24"/>
        </w:rPr>
        <w:t xml:space="preserve"> сотрудничество и совместную деятельность с учителем и сверстниками;   работать индивидуально и в группе:</w:t>
      </w:r>
      <w:r w:rsidRPr="00402ADF">
        <w:rPr>
          <w:rFonts w:ascii="Times New Roman" w:eastAsia="Times New Roman" w:hAnsi="Times New Roman" w:cs="Times New Roman"/>
          <w:b/>
          <w:sz w:val="24"/>
        </w:rPr>
        <w:t xml:space="preserve"> </w:t>
      </w:r>
      <w:r w:rsidRPr="00402ADF">
        <w:rPr>
          <w:rFonts w:ascii="Times New Roman" w:eastAsia="Times New Roman" w:hAnsi="Times New Roman" w:cs="Times New Roman"/>
          <w:sz w:val="24"/>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proofErr w:type="gramStart"/>
      <w:r w:rsidRPr="00402ADF">
        <w:rPr>
          <w:rFonts w:ascii="Times New Roman" w:eastAsia="Times New Roman" w:hAnsi="Times New Roman" w:cs="Times New Roman"/>
          <w:sz w:val="24"/>
        </w:rPr>
        <w:t>деятельности;  владение</w:t>
      </w:r>
      <w:proofErr w:type="gramEnd"/>
      <w:r w:rsidRPr="00402ADF">
        <w:rPr>
          <w:rFonts w:ascii="Times New Roman" w:eastAsia="Times New Roman" w:hAnsi="Times New Roman" w:cs="Times New Roman"/>
          <w:sz w:val="24"/>
        </w:rPr>
        <w:t xml:space="preserve"> устной и письменной речью, монологической контекстной речью;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11) формирование и развитие компетентности в области использования информационно-коммуникационных технологий (далее ИКТ– компетенции);</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C19D1" w:rsidRPr="00402ADF" w:rsidRDefault="007C19D1">
      <w:pPr>
        <w:spacing w:after="0" w:line="240" w:lineRule="auto"/>
        <w:ind w:firstLine="567"/>
        <w:jc w:val="both"/>
        <w:rPr>
          <w:rFonts w:ascii="Times New Roman" w:eastAsia="Times New Roman" w:hAnsi="Times New Roman" w:cs="Times New Roman"/>
          <w:sz w:val="24"/>
        </w:rPr>
      </w:pP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b/>
          <w:sz w:val="24"/>
        </w:rPr>
        <w:t xml:space="preserve">Предметные результаты освоения основной образовательной программы основного общего образования </w:t>
      </w:r>
      <w:r w:rsidRPr="00402ADF">
        <w:rPr>
          <w:rFonts w:ascii="Times New Roman" w:eastAsia="Times New Roman" w:hAnsi="Times New Roman" w:cs="Times New Roman"/>
          <w:sz w:val="24"/>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b/>
          <w:sz w:val="24"/>
        </w:rPr>
        <w:t>Русский язык:</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1) совершенствование видов речевой деятельности (</w:t>
      </w:r>
      <w:proofErr w:type="spellStart"/>
      <w:r w:rsidRPr="00402ADF">
        <w:rPr>
          <w:rFonts w:ascii="Times New Roman" w:eastAsia="Times New Roman" w:hAnsi="Times New Roman" w:cs="Times New Roman"/>
          <w:sz w:val="24"/>
        </w:rPr>
        <w:t>аудирования</w:t>
      </w:r>
      <w:proofErr w:type="spellEnd"/>
      <w:r w:rsidRPr="00402ADF">
        <w:rPr>
          <w:rFonts w:ascii="Times New Roman" w:eastAsia="Times New Roman" w:hAnsi="Times New Roman" w:cs="Times New Roman"/>
          <w:sz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3) использование коммуникативно-эстетических возможностей русского и родного языков;</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lastRenderedPageBreak/>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C19D1" w:rsidRPr="00402ADF" w:rsidRDefault="002317D3">
      <w:pPr>
        <w:spacing w:after="0" w:line="240" w:lineRule="auto"/>
        <w:ind w:firstLine="567"/>
        <w:jc w:val="both"/>
        <w:rPr>
          <w:rFonts w:ascii="Times New Roman" w:eastAsia="Times New Roman" w:hAnsi="Times New Roman" w:cs="Times New Roman"/>
          <w:sz w:val="24"/>
        </w:rPr>
      </w:pPr>
      <w:r w:rsidRPr="00402ADF">
        <w:rPr>
          <w:rFonts w:ascii="Times New Roman" w:eastAsia="Times New Roman" w:hAnsi="Times New Roman" w:cs="Times New Roman"/>
          <w:sz w:val="24"/>
        </w:rPr>
        <w:t>8) формирование ответственности за языковую культуру как общечеловеческую ценность.</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Формирование ИКТ-компетентности обучающихся (результат):</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Ученик 5 класса научится:</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подключать устройства ИКТ к электрическим и информационным сетям, использовать аккумуляторы;</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осуществлять информационное подключение к локальной сети и глобальной сети Интернет;</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выводить информацию на бумагу, правильно обращаться с расходными материалами;</w:t>
      </w:r>
    </w:p>
    <w:p w:rsidR="007C19D1" w:rsidRDefault="002317D3" w:rsidP="002317D3">
      <w:pPr>
        <w:numPr>
          <w:ilvl w:val="0"/>
          <w:numId w:val="9"/>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Учебно-методические комплекты по русскому языку под редакцией М.М. Разумовской, С.И. Львовой, В.И. Капинос, В.В. Львова полностью соответствуют требованиям нового Федерального государственного образовательного стандарта (ФГОС) и реализуют его основные идеи:</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Утверждение личностно ориентированной парадигмы образования в целом</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Ориентация на планируемые результаты обучения</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Усиление </w:t>
      </w:r>
      <w:proofErr w:type="spellStart"/>
      <w:r>
        <w:rPr>
          <w:rFonts w:ascii="Times New Roman" w:eastAsia="Times New Roman" w:hAnsi="Times New Roman" w:cs="Times New Roman"/>
          <w:sz w:val="24"/>
          <w:shd w:val="clear" w:color="auto" w:fill="FFFFFF"/>
        </w:rPr>
        <w:t>метапредметной</w:t>
      </w:r>
      <w:proofErr w:type="spellEnd"/>
      <w:r>
        <w:rPr>
          <w:rFonts w:ascii="Times New Roman" w:eastAsia="Times New Roman" w:hAnsi="Times New Roman" w:cs="Times New Roman"/>
          <w:sz w:val="24"/>
          <w:shd w:val="clear" w:color="auto" w:fill="FFFFFF"/>
        </w:rPr>
        <w:t xml:space="preserve"> образовательной </w:t>
      </w:r>
      <w:proofErr w:type="gramStart"/>
      <w:r>
        <w:rPr>
          <w:rFonts w:ascii="Times New Roman" w:eastAsia="Times New Roman" w:hAnsi="Times New Roman" w:cs="Times New Roman"/>
          <w:sz w:val="24"/>
          <w:shd w:val="clear" w:color="auto" w:fill="FFFFFF"/>
        </w:rPr>
        <w:t>функции  родного</w:t>
      </w:r>
      <w:proofErr w:type="gramEnd"/>
      <w:r>
        <w:rPr>
          <w:rFonts w:ascii="Times New Roman" w:eastAsia="Times New Roman" w:hAnsi="Times New Roman" w:cs="Times New Roman"/>
          <w:sz w:val="24"/>
          <w:shd w:val="clear" w:color="auto" w:fill="FFFFFF"/>
        </w:rPr>
        <w:t xml:space="preserve"> языка в учебно-воспитательном процессе</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Реализация системно-</w:t>
      </w:r>
      <w:proofErr w:type="spellStart"/>
      <w:r>
        <w:rPr>
          <w:rFonts w:ascii="Times New Roman" w:eastAsia="Times New Roman" w:hAnsi="Times New Roman" w:cs="Times New Roman"/>
          <w:sz w:val="24"/>
          <w:shd w:val="clear" w:color="auto" w:fill="FFFFFF"/>
        </w:rPr>
        <w:t>деятельностного</w:t>
      </w:r>
      <w:proofErr w:type="spellEnd"/>
      <w:r>
        <w:rPr>
          <w:rFonts w:ascii="Times New Roman" w:eastAsia="Times New Roman" w:hAnsi="Times New Roman" w:cs="Times New Roman"/>
          <w:sz w:val="24"/>
          <w:shd w:val="clear" w:color="auto" w:fill="FFFFFF"/>
        </w:rPr>
        <w:t xml:space="preserve"> подхода в образовании</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7C19D1" w:rsidRDefault="002317D3" w:rsidP="002317D3">
      <w:pPr>
        <w:numPr>
          <w:ilvl w:val="0"/>
          <w:numId w:val="10"/>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Реализация </w:t>
      </w:r>
      <w:proofErr w:type="spellStart"/>
      <w:r>
        <w:rPr>
          <w:rFonts w:ascii="Times New Roman" w:eastAsia="Times New Roman" w:hAnsi="Times New Roman" w:cs="Times New Roman"/>
          <w:sz w:val="24"/>
          <w:shd w:val="clear" w:color="auto" w:fill="FFFFFF"/>
        </w:rPr>
        <w:t>компетентностного</w:t>
      </w:r>
      <w:proofErr w:type="spellEnd"/>
      <w:r>
        <w:rPr>
          <w:rFonts w:ascii="Times New Roman" w:eastAsia="Times New Roman" w:hAnsi="Times New Roman" w:cs="Times New Roman"/>
          <w:sz w:val="24"/>
          <w:shd w:val="clear" w:color="auto" w:fill="FFFFFF"/>
        </w:rPr>
        <w:t xml:space="preserve"> подхода в обучении: формирование коммуникативной, языковой, лингвистической (языковедческой) и </w:t>
      </w:r>
      <w:proofErr w:type="spellStart"/>
      <w:r>
        <w:rPr>
          <w:rFonts w:ascii="Times New Roman" w:eastAsia="Times New Roman" w:hAnsi="Times New Roman" w:cs="Times New Roman"/>
          <w:sz w:val="24"/>
          <w:shd w:val="clear" w:color="auto" w:fill="FFFFFF"/>
        </w:rPr>
        <w:t>культуроведческой</w:t>
      </w:r>
      <w:proofErr w:type="spellEnd"/>
      <w:r>
        <w:rPr>
          <w:rFonts w:ascii="Times New Roman" w:eastAsia="Times New Roman" w:hAnsi="Times New Roman" w:cs="Times New Roman"/>
          <w:sz w:val="24"/>
          <w:shd w:val="clear" w:color="auto" w:fill="FFFFFF"/>
        </w:rPr>
        <w:t xml:space="preserve"> компетенций</w:t>
      </w:r>
    </w:p>
    <w:p w:rsidR="007C19D1" w:rsidRDefault="002317D3">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СОДЕРЖАНИЕ УЧЕБНОГО ПРЕДМЕТА:</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Лингвистика – 10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Фонетика. Графика. Орфоэпия   – 8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Строение текста – 11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Письмо. Орфография – 10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Морфемика</w:t>
      </w:r>
      <w:proofErr w:type="spellEnd"/>
      <w:r>
        <w:rPr>
          <w:rFonts w:ascii="Times New Roman" w:eastAsia="Times New Roman" w:hAnsi="Times New Roman" w:cs="Times New Roman"/>
          <w:sz w:val="24"/>
          <w:shd w:val="clear" w:color="auto" w:fill="FFFFFF"/>
        </w:rPr>
        <w:t xml:space="preserve"> – 3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Лексикология – 4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Лексика. Словообразование. Орфография – 18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Синтаксис и пунктуация – 22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Морфология – 58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Глагол – 22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Имя существительное – 22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Имя прилагательное – 14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Виды контроля:</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Сочинений – 7 (12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Изложений – 3 (6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Диктантов – 4 (4 ч.)</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Самостоятельных работ – 3 (3 ч.)</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Система оценивания учебных достижений, планируемых результатов.</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Предметные (баллы ставятся со второй четверти, использования шкалы самооценки).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Оценка устных ответов учащихся</w:t>
      </w:r>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 со</w:t>
      </w:r>
      <w:proofErr w:type="gramEnd"/>
      <w:r>
        <w:rPr>
          <w:rFonts w:ascii="Times New Roman" w:eastAsia="Times New Roman" w:hAnsi="Times New Roman" w:cs="Times New Roman"/>
          <w:sz w:val="24"/>
          <w:shd w:val="clear" w:color="auto" w:fill="FFFFFF"/>
        </w:rPr>
        <w:t xml:space="preserve"> второй четверти).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«5» ставится, если ученик:</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полно излагает изученный материал, дает правильное определение языковых понятий;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излагает материал последовательно и правильно с точки зрения норм литературного языка.</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Оценка «3» ставится, если ученик обнаруживает знание и понимание основных положений данной темы, но: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излагает материал неполно и допускает неточности в определении понятий и формулировке правил;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не умеет достаточно глубоко и доказательно обосновывать свои суждения и привести свои примеры; </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излагает материал непоследовательно и допускает ошибки в языковом оформлении излагаемого.</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«2»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«1» ставится, если ученик обнаруживает полное незнание или непонимание материала.</w:t>
      </w:r>
    </w:p>
    <w:p w:rsidR="007C19D1" w:rsidRDefault="002317D3">
      <w:pPr>
        <w:spacing w:after="0" w:line="240" w:lineRule="auto"/>
        <w:ind w:firstLine="567"/>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Оценка диктантов</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комплексной контрольной работе, состоящей из диктанта и дополнительного задания, выставляются две оценки за каждый вид работы.</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«5» выставляется за безошибочную работу, а также при наличии 1 негрубой орфографической или 1 негрубой пунктуационной ошибки.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Оценка «4»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«3» выставляется при 4 орфографических и 4 пунктуационных ошибках, или 7 пунктуационных ошибок при отсутствии орфографических ошибок, 5 орфографических и 4 пунктуационных ошибках. Оценка «3» может быть выставлена при наличии 6 орфографических и 6 пунктуационных, если среди тех и других имеются однотипные и негрубые ошибки.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Оценка «2»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большем количестве ошибок диктант оценивается баллом «1».</w:t>
      </w:r>
    </w:p>
    <w:p w:rsidR="007C19D1" w:rsidRDefault="002317D3">
      <w:pPr>
        <w:spacing w:after="0" w:line="240" w:lineRule="auto"/>
        <w:ind w:firstLine="567"/>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Оценка сочинений и изложений</w:t>
      </w:r>
    </w:p>
    <w:tbl>
      <w:tblPr>
        <w:tblW w:w="0" w:type="auto"/>
        <w:tblInd w:w="44" w:type="dxa"/>
        <w:tblCellMar>
          <w:left w:w="10" w:type="dxa"/>
          <w:right w:w="10" w:type="dxa"/>
        </w:tblCellMar>
        <w:tblLook w:val="0000" w:firstRow="0" w:lastRow="0" w:firstColumn="0" w:lastColumn="0" w:noHBand="0" w:noVBand="0"/>
      </w:tblPr>
      <w:tblGrid>
        <w:gridCol w:w="995"/>
        <w:gridCol w:w="5151"/>
        <w:gridCol w:w="3253"/>
      </w:tblGrid>
      <w:tr w:rsidR="007C19D1">
        <w:trPr>
          <w:trHeight w:val="1"/>
        </w:trPr>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Оценка</w:t>
            </w:r>
          </w:p>
        </w:tc>
        <w:tc>
          <w:tcPr>
            <w:tcW w:w="631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Содержание и речь</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Грамотность</w:t>
            </w:r>
          </w:p>
        </w:tc>
      </w:tr>
      <w:tr w:rsidR="007C19D1">
        <w:trPr>
          <w:trHeight w:val="1"/>
        </w:trPr>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«5»</w:t>
            </w:r>
          </w:p>
        </w:tc>
        <w:tc>
          <w:tcPr>
            <w:tcW w:w="631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Допускается: 1 орфографическая, или 1 пунктуационная, и 1 грамматические ошибки.</w:t>
            </w:r>
          </w:p>
        </w:tc>
      </w:tr>
      <w:tr w:rsidR="007C19D1">
        <w:trPr>
          <w:trHeight w:val="1"/>
        </w:trPr>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«4»</w:t>
            </w:r>
          </w:p>
        </w:tc>
        <w:tc>
          <w:tcPr>
            <w:tcW w:w="631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7C19D1">
        <w:trPr>
          <w:trHeight w:val="1"/>
        </w:trPr>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«3»</w:t>
            </w:r>
          </w:p>
        </w:tc>
        <w:tc>
          <w:tcPr>
            <w:tcW w:w="631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7C19D1">
        <w:trPr>
          <w:trHeight w:val="1"/>
        </w:trPr>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«2»</w:t>
            </w:r>
          </w:p>
        </w:tc>
        <w:tc>
          <w:tcPr>
            <w:tcW w:w="631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t xml:space="preserve">Работа не соответствует теме. Допущено много фактических неточностей. Нарушена последовательность изложения мыслей во всех </w:t>
            </w:r>
            <w:r>
              <w:rPr>
                <w:rFonts w:ascii="Times New Roman" w:eastAsia="Times New Roman" w:hAnsi="Times New Roman" w:cs="Times New Roman"/>
                <w:sz w:val="24"/>
              </w:rPr>
              <w:lastRenderedPageBreak/>
              <w:t>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7C19D1" w:rsidRDefault="002317D3">
            <w:pPr>
              <w:spacing w:after="0" w:line="240" w:lineRule="auto"/>
              <w:ind w:firstLine="567"/>
              <w:jc w:val="both"/>
            </w:pPr>
            <w:r>
              <w:rPr>
                <w:rFonts w:ascii="Times New Roman" w:eastAsia="Times New Roman" w:hAnsi="Times New Roman" w:cs="Times New Roman"/>
                <w:sz w:val="24"/>
              </w:rPr>
              <w:lastRenderedPageBreak/>
              <w:t xml:space="preserve">Допускается: 7 орфографических и 7 пунктуационных ошибок, или </w:t>
            </w:r>
            <w:r>
              <w:rPr>
                <w:rFonts w:ascii="Times New Roman" w:eastAsia="Times New Roman" w:hAnsi="Times New Roman" w:cs="Times New Roman"/>
                <w:sz w:val="24"/>
              </w:rPr>
              <w:lastRenderedPageBreak/>
              <w:t>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Проектная деятельность (дети, увлечённые изучением предмета, в течение года работают над созданием проекта)</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МАТЕРИАЛЬНО-ТЕХНИЧЕСКОЕ ОБЕСПЕЧЕНИЕ КУРСА:</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Библиотечный фонд.</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Сборник тестовых заданий для тематического и итогового контроля. Русский язык. 5 класс. /</w:t>
      </w:r>
      <w:proofErr w:type="spellStart"/>
      <w:r>
        <w:rPr>
          <w:rFonts w:ascii="Times New Roman" w:eastAsia="Times New Roman" w:hAnsi="Times New Roman" w:cs="Times New Roman"/>
          <w:sz w:val="24"/>
          <w:shd w:val="clear" w:color="auto" w:fill="FFFFFF"/>
        </w:rPr>
        <w:t>В.И.Капинос</w:t>
      </w:r>
      <w:proofErr w:type="spellEnd"/>
      <w:r>
        <w:rPr>
          <w:rFonts w:ascii="Times New Roman" w:eastAsia="Times New Roman" w:hAnsi="Times New Roman" w:cs="Times New Roman"/>
          <w:sz w:val="24"/>
          <w:shd w:val="clear" w:color="auto" w:fill="FFFFFF"/>
        </w:rPr>
        <w:t xml:space="preserve">, Л.И. </w:t>
      </w:r>
      <w:proofErr w:type="spellStart"/>
      <w:r>
        <w:rPr>
          <w:rFonts w:ascii="Times New Roman" w:eastAsia="Times New Roman" w:hAnsi="Times New Roman" w:cs="Times New Roman"/>
          <w:sz w:val="24"/>
          <w:shd w:val="clear" w:color="auto" w:fill="FFFFFF"/>
        </w:rPr>
        <w:t>Пучкова</w:t>
      </w:r>
      <w:proofErr w:type="spellEnd"/>
      <w:r>
        <w:rPr>
          <w:rFonts w:ascii="Times New Roman" w:eastAsia="Times New Roman" w:hAnsi="Times New Roman" w:cs="Times New Roman"/>
          <w:sz w:val="24"/>
          <w:shd w:val="clear" w:color="auto" w:fill="FFFFFF"/>
        </w:rPr>
        <w:t xml:space="preserve">, А.О. </w:t>
      </w:r>
      <w:proofErr w:type="spellStart"/>
      <w:r>
        <w:rPr>
          <w:rFonts w:ascii="Times New Roman" w:eastAsia="Times New Roman" w:hAnsi="Times New Roman" w:cs="Times New Roman"/>
          <w:sz w:val="24"/>
          <w:shd w:val="clear" w:color="auto" w:fill="FFFFFF"/>
        </w:rPr>
        <w:t>Татур</w:t>
      </w:r>
      <w:proofErr w:type="spellEnd"/>
      <w:r>
        <w:rPr>
          <w:rFonts w:ascii="Times New Roman" w:eastAsia="Times New Roman" w:hAnsi="Times New Roman" w:cs="Times New Roman"/>
          <w:sz w:val="24"/>
          <w:shd w:val="clear" w:color="auto" w:fill="FFFFFF"/>
        </w:rPr>
        <w:t>. –М.: «Интеллект-Центр», 2009</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Роговик Т.Н. Русский язык. 5 класс: сборник диктантов по орфографии и пунктуации / Т.Н. Роговик. –М.: «Экзамен», 2004</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М.М. Разумовская, С.И. Львова, В.И. Капинос, В.В. Львов. Русский язык. 5 класс. / М.М. Разумовская, С.И. Львова, В.И. Капинос, В.В. </w:t>
      </w:r>
      <w:proofErr w:type="gramStart"/>
      <w:r>
        <w:rPr>
          <w:rFonts w:ascii="Times New Roman" w:eastAsia="Times New Roman" w:hAnsi="Times New Roman" w:cs="Times New Roman"/>
          <w:sz w:val="24"/>
          <w:shd w:val="clear" w:color="auto" w:fill="FFFFFF"/>
        </w:rPr>
        <w:t>Львов .</w:t>
      </w:r>
      <w:proofErr w:type="gramEnd"/>
      <w:r>
        <w:rPr>
          <w:rFonts w:ascii="Times New Roman" w:eastAsia="Times New Roman" w:hAnsi="Times New Roman" w:cs="Times New Roman"/>
          <w:sz w:val="24"/>
          <w:shd w:val="clear" w:color="auto" w:fill="FFFFFF"/>
        </w:rPr>
        <w:t xml:space="preserve"> – М.: Дрофа, 2015.</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Уроки русского языка. Пособие для учителя. 5 </w:t>
      </w:r>
      <w:proofErr w:type="gramStart"/>
      <w:r>
        <w:rPr>
          <w:rFonts w:ascii="Times New Roman" w:eastAsia="Times New Roman" w:hAnsi="Times New Roman" w:cs="Times New Roman"/>
          <w:sz w:val="24"/>
          <w:shd w:val="clear" w:color="auto" w:fill="FFFFFF"/>
        </w:rPr>
        <w:t>класс./</w:t>
      </w:r>
      <w:proofErr w:type="spellStart"/>
      <w:proofErr w:type="gramEnd"/>
      <w:r>
        <w:rPr>
          <w:rFonts w:ascii="Times New Roman" w:eastAsia="Times New Roman" w:hAnsi="Times New Roman" w:cs="Times New Roman"/>
          <w:sz w:val="24"/>
          <w:shd w:val="clear" w:color="auto" w:fill="FFFFFF"/>
        </w:rPr>
        <w:t>И.П.Васильевых</w:t>
      </w:r>
      <w:proofErr w:type="spellEnd"/>
      <w:r>
        <w:rPr>
          <w:rFonts w:ascii="Times New Roman" w:eastAsia="Times New Roman" w:hAnsi="Times New Roman" w:cs="Times New Roman"/>
          <w:sz w:val="24"/>
          <w:shd w:val="clear" w:color="auto" w:fill="FFFFFF"/>
        </w:rPr>
        <w:t xml:space="preserve">; под ред. </w:t>
      </w:r>
      <w:proofErr w:type="spellStart"/>
      <w:r>
        <w:rPr>
          <w:rFonts w:ascii="Times New Roman" w:eastAsia="Times New Roman" w:hAnsi="Times New Roman" w:cs="Times New Roman"/>
          <w:sz w:val="24"/>
          <w:shd w:val="clear" w:color="auto" w:fill="FFFFFF"/>
        </w:rPr>
        <w:t>С.И.Львовой</w:t>
      </w:r>
      <w:proofErr w:type="spellEnd"/>
      <w:r>
        <w:rPr>
          <w:rFonts w:ascii="Times New Roman" w:eastAsia="Times New Roman" w:hAnsi="Times New Roman" w:cs="Times New Roman"/>
          <w:sz w:val="24"/>
          <w:shd w:val="clear" w:color="auto" w:fill="FFFFFF"/>
        </w:rPr>
        <w:t>. – М.: Мнемозина, 2014.</w:t>
      </w:r>
    </w:p>
    <w:p w:rsidR="007C19D1" w:rsidRDefault="002317D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Образовательные электронные ресурсы</w:t>
      </w:r>
    </w:p>
    <w:p w:rsidR="007C19D1" w:rsidRDefault="002317D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http://www.gramota.ru/-Все о русском языке на страницах справочно-информационного портала. Словари </w:t>
      </w:r>
      <w:proofErr w:type="gramStart"/>
      <w:r>
        <w:rPr>
          <w:rFonts w:ascii="Times New Roman" w:eastAsia="Times New Roman" w:hAnsi="Times New Roman" w:cs="Times New Roman"/>
          <w:sz w:val="24"/>
        </w:rPr>
        <w:t>он-</w:t>
      </w:r>
      <w:proofErr w:type="spellStart"/>
      <w:r>
        <w:rPr>
          <w:rFonts w:ascii="Times New Roman" w:eastAsia="Times New Roman" w:hAnsi="Times New Roman" w:cs="Times New Roman"/>
          <w:sz w:val="24"/>
        </w:rPr>
        <w:t>лайн</w:t>
      </w:r>
      <w:proofErr w:type="spellEnd"/>
      <w:proofErr w:type="gramEnd"/>
      <w:r>
        <w:rPr>
          <w:rFonts w:ascii="Times New Roman" w:eastAsia="Times New Roman" w:hAnsi="Times New Roman" w:cs="Times New Roman"/>
          <w:sz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C19D1" w:rsidRDefault="002317D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C19D1" w:rsidRDefault="002317D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http://www.school.edu.ru/ -Российский образовательный портал</w:t>
      </w:r>
    </w:p>
    <w:p w:rsidR="007C19D1" w:rsidRDefault="002317D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http://www.1september.ru/ru/ - газета «Первое сентября»</w:t>
      </w:r>
    </w:p>
    <w:p w:rsidR="007C19D1" w:rsidRPr="002317D3" w:rsidRDefault="002317D3">
      <w:pPr>
        <w:spacing w:after="0" w:line="240" w:lineRule="auto"/>
        <w:ind w:firstLine="567"/>
        <w:rPr>
          <w:rFonts w:ascii="Times New Roman" w:eastAsia="Times New Roman" w:hAnsi="Times New Roman" w:cs="Times New Roman"/>
          <w:sz w:val="24"/>
          <w:lang w:val="en-US"/>
        </w:rPr>
      </w:pPr>
      <w:r w:rsidRPr="002317D3">
        <w:rPr>
          <w:rFonts w:ascii="Times New Roman" w:eastAsia="Times New Roman" w:hAnsi="Times New Roman" w:cs="Times New Roman"/>
          <w:sz w:val="24"/>
          <w:lang w:val="en-US"/>
        </w:rPr>
        <w:t>http://www scool-collection.edu.ru</w:t>
      </w:r>
    </w:p>
    <w:p w:rsidR="007C19D1" w:rsidRDefault="002317D3">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Технические средства</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Электронные приложения (тесты, презентации, таблицы, мультимедийные карты).</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Компьютерные и информационно-коммуникативные средства: мультимедийные (цифровые) инструменты и образовательные ресурсы, соответствующие содержанию обучения, обучающие программы по предмету.</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Видеофильмы, аудиозаписи.</w:t>
      </w:r>
    </w:p>
    <w:p w:rsidR="007C19D1" w:rsidRDefault="002317D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Освоение нового содержания осуществляется с опорой на </w:t>
      </w:r>
      <w:proofErr w:type="spellStart"/>
      <w:r>
        <w:rPr>
          <w:rFonts w:ascii="Times New Roman" w:eastAsia="Times New Roman" w:hAnsi="Times New Roman" w:cs="Times New Roman"/>
          <w:sz w:val="24"/>
          <w:shd w:val="clear" w:color="auto" w:fill="FFFFFF"/>
        </w:rPr>
        <w:t>межпредметные</w:t>
      </w:r>
      <w:proofErr w:type="spellEnd"/>
      <w:r>
        <w:rPr>
          <w:rFonts w:ascii="Times New Roman" w:eastAsia="Times New Roman" w:hAnsi="Times New Roman" w:cs="Times New Roman"/>
          <w:sz w:val="24"/>
          <w:shd w:val="clear" w:color="auto" w:fill="FFFFFF"/>
        </w:rPr>
        <w:t xml:space="preserve"> связи с курсами литературы, истории, обществознания.</w:t>
      </w:r>
    </w:p>
    <w:p w:rsidR="007C19D1" w:rsidRDefault="007C19D1">
      <w:pPr>
        <w:spacing w:after="0" w:line="240" w:lineRule="auto"/>
        <w:ind w:firstLine="567"/>
        <w:jc w:val="both"/>
        <w:rPr>
          <w:rFonts w:ascii="Times New Roman" w:eastAsia="Times New Roman" w:hAnsi="Times New Roman" w:cs="Times New Roman"/>
          <w:b/>
          <w:color w:val="444444"/>
          <w:sz w:val="24"/>
          <w:shd w:val="clear" w:color="auto" w:fill="FFFFFF"/>
        </w:rPr>
      </w:pPr>
    </w:p>
    <w:p w:rsidR="007C19D1" w:rsidRDefault="007C19D1">
      <w:pPr>
        <w:spacing w:after="0" w:line="240" w:lineRule="auto"/>
        <w:ind w:firstLine="567"/>
        <w:jc w:val="both"/>
        <w:rPr>
          <w:rFonts w:ascii="Times New Roman" w:eastAsia="Times New Roman" w:hAnsi="Times New Roman" w:cs="Times New Roman"/>
          <w:b/>
          <w:color w:val="444444"/>
          <w:sz w:val="24"/>
          <w:shd w:val="clear" w:color="auto" w:fill="FFFFFF"/>
        </w:rPr>
      </w:pPr>
    </w:p>
    <w:p w:rsidR="007C19D1" w:rsidRDefault="007C19D1">
      <w:pPr>
        <w:spacing w:after="0" w:line="240" w:lineRule="auto"/>
        <w:ind w:firstLine="567"/>
        <w:jc w:val="both"/>
        <w:rPr>
          <w:rFonts w:ascii="Times New Roman" w:eastAsia="Times New Roman" w:hAnsi="Times New Roman" w:cs="Times New Roman"/>
          <w:b/>
          <w:color w:val="444444"/>
          <w:sz w:val="24"/>
          <w:shd w:val="clear" w:color="auto" w:fill="FFFFFF"/>
        </w:rPr>
      </w:pPr>
    </w:p>
    <w:p w:rsidR="007C19D1" w:rsidRDefault="002317D3">
      <w:pPr>
        <w:tabs>
          <w:tab w:val="left" w:pos="5233"/>
        </w:tabs>
        <w:spacing w:after="0" w:line="240" w:lineRule="auto"/>
        <w:jc w:val="center"/>
        <w:rPr>
          <w:rFonts w:ascii="Times New Roman" w:eastAsia="Times New Roman" w:hAnsi="Times New Roman" w:cs="Times New Roman"/>
          <w:b/>
          <w:color w:val="444444"/>
          <w:sz w:val="24"/>
          <w:shd w:val="clear" w:color="auto" w:fill="FFFFFF"/>
        </w:rPr>
      </w:pPr>
      <w:r>
        <w:rPr>
          <w:rFonts w:ascii="Times New Roman" w:eastAsia="Times New Roman" w:hAnsi="Times New Roman" w:cs="Times New Roman"/>
          <w:b/>
          <w:color w:val="444444"/>
          <w:sz w:val="24"/>
          <w:shd w:val="clear" w:color="auto" w:fill="FFFFFF"/>
        </w:rPr>
        <w:t>КАЛЕНДАРНО- ТЕМАТИЧЕСКОЕ ПЛАНИРОВАНИЕ</w:t>
      </w:r>
    </w:p>
    <w:tbl>
      <w:tblPr>
        <w:tblW w:w="0" w:type="auto"/>
        <w:tblInd w:w="108" w:type="dxa"/>
        <w:tblCellMar>
          <w:left w:w="10" w:type="dxa"/>
          <w:right w:w="10" w:type="dxa"/>
        </w:tblCellMar>
        <w:tblLook w:val="0000" w:firstRow="0" w:lastRow="0" w:firstColumn="0" w:lastColumn="0" w:noHBand="0" w:noVBand="0"/>
      </w:tblPr>
      <w:tblGrid>
        <w:gridCol w:w="491"/>
        <w:gridCol w:w="241"/>
        <w:gridCol w:w="303"/>
        <w:gridCol w:w="316"/>
        <w:gridCol w:w="315"/>
        <w:gridCol w:w="216"/>
        <w:gridCol w:w="215"/>
        <w:gridCol w:w="408"/>
        <w:gridCol w:w="384"/>
        <w:gridCol w:w="138"/>
        <w:gridCol w:w="1003"/>
        <w:gridCol w:w="138"/>
        <w:gridCol w:w="294"/>
        <w:gridCol w:w="410"/>
        <w:gridCol w:w="550"/>
        <w:gridCol w:w="318"/>
        <w:gridCol w:w="316"/>
        <w:gridCol w:w="293"/>
        <w:gridCol w:w="844"/>
        <w:gridCol w:w="302"/>
        <w:gridCol w:w="216"/>
        <w:gridCol w:w="216"/>
        <w:gridCol w:w="181"/>
        <w:gridCol w:w="176"/>
        <w:gridCol w:w="205"/>
        <w:gridCol w:w="974"/>
      </w:tblGrid>
      <w:tr w:rsidR="007C19D1" w:rsidTr="003D51AE">
        <w:trPr>
          <w:cantSplit/>
        </w:trPr>
        <w:tc>
          <w:tcPr>
            <w:tcW w:w="7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19D1" w:rsidRDefault="002317D3">
            <w:pPr>
              <w:spacing w:after="0" w:line="240" w:lineRule="auto"/>
              <w:jc w:val="center"/>
            </w:pPr>
            <w:r>
              <w:rPr>
                <w:rFonts w:ascii="Times New Roman" w:eastAsia="Times New Roman" w:hAnsi="Times New Roman" w:cs="Times New Roman"/>
                <w:spacing w:val="-4"/>
                <w:sz w:val="24"/>
              </w:rPr>
              <w:t>№ п./п</w:t>
            </w:r>
          </w:p>
        </w:tc>
        <w:tc>
          <w:tcPr>
            <w:tcW w:w="227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19D1" w:rsidRDefault="002317D3">
            <w:pPr>
              <w:spacing w:after="0" w:line="240" w:lineRule="auto"/>
              <w:jc w:val="center"/>
            </w:pPr>
            <w:r>
              <w:rPr>
                <w:rFonts w:ascii="Times New Roman" w:eastAsia="Times New Roman" w:hAnsi="Times New Roman" w:cs="Times New Roman"/>
                <w:spacing w:val="-4"/>
                <w:sz w:val="24"/>
              </w:rPr>
              <w:t>Прохождение программы</w:t>
            </w:r>
          </w:p>
        </w:tc>
        <w:tc>
          <w:tcPr>
            <w:tcW w:w="133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Название раздела</w:t>
            </w:r>
          </w:p>
          <w:p w:rsidR="007C19D1" w:rsidRDefault="002317D3">
            <w:pPr>
              <w:spacing w:after="0" w:line="240" w:lineRule="auto"/>
              <w:jc w:val="center"/>
            </w:pPr>
            <w:r>
              <w:rPr>
                <w:rFonts w:ascii="Times New Roman" w:eastAsia="Times New Roman" w:hAnsi="Times New Roman" w:cs="Times New Roman"/>
                <w:spacing w:val="-4"/>
                <w:sz w:val="24"/>
              </w:rPr>
              <w:t>Тема урока</w:t>
            </w:r>
          </w:p>
        </w:tc>
        <w:tc>
          <w:tcPr>
            <w:tcW w:w="513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19D1" w:rsidRDefault="002317D3">
            <w:pPr>
              <w:spacing w:after="0" w:line="240" w:lineRule="auto"/>
              <w:jc w:val="center"/>
            </w:pPr>
            <w:r>
              <w:rPr>
                <w:rFonts w:ascii="Times New Roman" w:eastAsia="Times New Roman" w:hAnsi="Times New Roman" w:cs="Times New Roman"/>
                <w:spacing w:val="-4"/>
                <w:sz w:val="24"/>
              </w:rPr>
              <w:t>Планируемые результаты</w:t>
            </w:r>
          </w:p>
        </w:tc>
      </w:tr>
      <w:tr w:rsidR="007C19D1" w:rsidTr="003D51AE">
        <w:tc>
          <w:tcPr>
            <w:tcW w:w="7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ind w:firstLine="567"/>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По плану</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Фактически</w:t>
            </w:r>
          </w:p>
        </w:tc>
        <w:tc>
          <w:tcPr>
            <w:tcW w:w="1332"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ind w:firstLine="567"/>
              <w:jc w:val="center"/>
              <w:rPr>
                <w:rFonts w:ascii="Calibri" w:eastAsia="Calibri" w:hAnsi="Calibri" w:cs="Calibri"/>
              </w:rPr>
            </w:pP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proofErr w:type="spellStart"/>
            <w:r>
              <w:rPr>
                <w:rFonts w:ascii="Times New Roman" w:eastAsia="Times New Roman" w:hAnsi="Times New Roman" w:cs="Times New Roman"/>
                <w:spacing w:val="-4"/>
                <w:sz w:val="24"/>
              </w:rPr>
              <w:t>Метапредметные</w:t>
            </w:r>
            <w:proofErr w:type="spellEnd"/>
          </w:p>
        </w:tc>
        <w:tc>
          <w:tcPr>
            <w:tcW w:w="246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Предметные</w:t>
            </w:r>
          </w:p>
        </w:tc>
        <w:tc>
          <w:tcPr>
            <w:tcW w:w="15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Личностные</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О языке и речи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03.09.2018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Зачем человеку </w:t>
            </w:r>
            <w:r>
              <w:rPr>
                <w:rFonts w:ascii="Times New Roman" w:eastAsia="Times New Roman" w:hAnsi="Times New Roman" w:cs="Times New Roman"/>
                <w:spacing w:val="-4"/>
                <w:sz w:val="24"/>
              </w:rPr>
              <w:lastRenderedPageBreak/>
              <w:t>нужен язык.</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Осознавать роль </w:t>
            </w:r>
            <w:r>
              <w:rPr>
                <w:rFonts w:ascii="Times New Roman" w:eastAsia="Times New Roman" w:hAnsi="Times New Roman" w:cs="Times New Roman"/>
                <w:spacing w:val="-4"/>
                <w:sz w:val="24"/>
              </w:rPr>
              <w:lastRenderedPageBreak/>
              <w:t>русского языка в жизни человека как языка русского народа и носителя русской культуры</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Понимать, что язык – универсальное </w:t>
            </w:r>
            <w:r>
              <w:rPr>
                <w:rFonts w:ascii="Times New Roman" w:eastAsia="Times New Roman" w:hAnsi="Times New Roman" w:cs="Times New Roman"/>
                <w:spacing w:val="-4"/>
                <w:sz w:val="24"/>
              </w:rPr>
              <w:lastRenderedPageBreak/>
              <w:t>средство общения. Уметь читать и понимать текст.</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слушать, </w:t>
            </w:r>
            <w:r>
              <w:rPr>
                <w:rFonts w:ascii="Times New Roman" w:eastAsia="Times New Roman" w:hAnsi="Times New Roman" w:cs="Times New Roman"/>
                <w:spacing w:val="-4"/>
                <w:sz w:val="24"/>
              </w:rPr>
              <w:lastRenderedPageBreak/>
              <w:t>понимать устную и письменную речь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04.09.2018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мы  знаем о русском языке.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Осознавать русский язык как один из развитых языков мира, видеть его изменение и обогащение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выразительность речи учащихся, формировать культуру владения русским языком</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05.09.2018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Что такое речь.</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Сформировать понятие о речевом общении, уметь определять его виды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умение владеть различными видами общения в соответствии с речевой ситуацией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06.09.2018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Речь монологическая и диалогическая. Речь письменная и устная.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готовность к речевому взаимодействию</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об устной и письменной речи, использовать монологи и диалоги</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выслушать мнение участника речевого общения, находить компромисс</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07.09.2018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proofErr w:type="gramStart"/>
            <w:r>
              <w:rPr>
                <w:rFonts w:ascii="Times New Roman" w:eastAsia="Times New Roman" w:hAnsi="Times New Roman" w:cs="Times New Roman"/>
                <w:spacing w:val="-4"/>
                <w:sz w:val="24"/>
              </w:rPr>
              <w:t>Звуки  и</w:t>
            </w:r>
            <w:proofErr w:type="gramEnd"/>
            <w:r>
              <w:rPr>
                <w:rFonts w:ascii="Times New Roman" w:eastAsia="Times New Roman" w:hAnsi="Times New Roman" w:cs="Times New Roman"/>
                <w:spacing w:val="-4"/>
                <w:sz w:val="24"/>
              </w:rPr>
              <w:t xml:space="preserve"> буквы. Алфавит.</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разграничивать понятия «буква» и «звук», правильно называть буквы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08.09.2018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обозначают буквы Е,Е,Ю,Я.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Знать особенности букв </w:t>
            </w:r>
            <w:proofErr w:type="spellStart"/>
            <w:r>
              <w:rPr>
                <w:rFonts w:ascii="Times New Roman" w:eastAsia="Times New Roman" w:hAnsi="Times New Roman" w:cs="Times New Roman"/>
                <w:spacing w:val="-4"/>
                <w:sz w:val="24"/>
              </w:rPr>
              <w:t>е,ё,ю,я</w:t>
            </w:r>
            <w:proofErr w:type="spellEnd"/>
            <w:r>
              <w:rPr>
                <w:rFonts w:ascii="Times New Roman" w:eastAsia="Times New Roman" w:hAnsi="Times New Roman" w:cs="Times New Roman"/>
                <w:spacing w:val="-4"/>
                <w:sz w:val="24"/>
              </w:rPr>
              <w:t>, уметь использовать транскрипцию</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09.09.2018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Фонетический и орфоэпический  разбор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правильно ставить ударение, произносить гласные и согласные </w:t>
            </w:r>
            <w:r>
              <w:rPr>
                <w:rFonts w:ascii="Times New Roman" w:eastAsia="Times New Roman" w:hAnsi="Times New Roman" w:cs="Times New Roman"/>
                <w:spacing w:val="-4"/>
                <w:sz w:val="24"/>
              </w:rPr>
              <w:lastRenderedPageBreak/>
              <w:t>звуки, формировать орфоэпическую культуру</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производить фонетический разбор, изучить схему орфоэпического разбора слова</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Сохранять чистоту русского языка как явления национальной культуры</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12.09.2018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Что такое текст (повторение). Тема текста.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Создавать собственные письменные и устные высказывания на определенную тему</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Закреплять понятие «текст», определять темы текста (узкие и широкие)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чувство доброты, ответственности и других нравственных качеств посредством текста; формировать внутреннюю позицию школьника, точное выражение своих мыслей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13.09.2018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Основная мысль текста.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основную мысль текста, подбирать соответствующий заголовок</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основную и второстепенную информацию,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14.09.2018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Зачем людям письмо. Орфография. Нужны ли правила?</w:t>
            </w:r>
          </w:p>
          <w:p w:rsidR="007C19D1" w:rsidRDefault="007C19D1">
            <w:pPr>
              <w:spacing w:after="0" w:line="240" w:lineRule="auto"/>
              <w:jc w:val="center"/>
            </w:pP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Осознавать необходимость знания орфографических правил</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Определять понятия «орфограмма», знать роль орфографических правил</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Развивать познавательную инициативу учащихся, уметь выдвигать гипотезы и их обосновывать</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15.09.2018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Вводный диктант</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 за усвоением знаний, полученных в начальной школе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оценивать собственный результат учебных достижений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16.09.2018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Орфограммы в корнях слов. Правила обозначения буквами гласных звуков.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различать проверяемые и непроверяемые гласные, подбирать проверочные слова</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выбирать эффективные способы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19.09.2018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Орфограммы в корнях слов. Правила обозначения буквами согласных звуков.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различать согласные в корнях слов: проверяемые и непроверяемые; непроизносимые и удвоенные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интеллектуальные способности учащихся</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20.09.2018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Сочетания букв </w:t>
            </w:r>
            <w:proofErr w:type="spellStart"/>
            <w:r>
              <w:rPr>
                <w:rFonts w:ascii="Times New Roman" w:eastAsia="Times New Roman" w:hAnsi="Times New Roman" w:cs="Times New Roman"/>
                <w:spacing w:val="-4"/>
                <w:sz w:val="24"/>
              </w:rPr>
              <w:t>жи</w:t>
            </w:r>
            <w:proofErr w:type="spellEnd"/>
            <w:r>
              <w:rPr>
                <w:rFonts w:ascii="Times New Roman" w:eastAsia="Times New Roman" w:hAnsi="Times New Roman" w:cs="Times New Roman"/>
                <w:spacing w:val="-4"/>
                <w:sz w:val="24"/>
              </w:rPr>
              <w:t xml:space="preserve">-ши, </w:t>
            </w:r>
            <w:proofErr w:type="spellStart"/>
            <w:r>
              <w:rPr>
                <w:rFonts w:ascii="Times New Roman" w:eastAsia="Times New Roman" w:hAnsi="Times New Roman" w:cs="Times New Roman"/>
                <w:spacing w:val="-4"/>
                <w:sz w:val="24"/>
              </w:rPr>
              <w:t>ча</w:t>
            </w:r>
            <w:proofErr w:type="spellEnd"/>
            <w:r>
              <w:rPr>
                <w:rFonts w:ascii="Times New Roman" w:eastAsia="Times New Roman" w:hAnsi="Times New Roman" w:cs="Times New Roman"/>
                <w:spacing w:val="-4"/>
                <w:sz w:val="24"/>
              </w:rPr>
              <w:t>-ща, чу-</w:t>
            </w:r>
            <w:proofErr w:type="spellStart"/>
            <w:r>
              <w:rPr>
                <w:rFonts w:ascii="Times New Roman" w:eastAsia="Times New Roman" w:hAnsi="Times New Roman" w:cs="Times New Roman"/>
                <w:spacing w:val="-4"/>
                <w:sz w:val="24"/>
              </w:rPr>
              <w:t>щу</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нч</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чн</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чк</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нщ</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щн</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рщ</w:t>
            </w:r>
            <w:proofErr w:type="spellEnd"/>
            <w:r>
              <w:rPr>
                <w:rFonts w:ascii="Times New Roman" w:eastAsia="Times New Roman" w:hAnsi="Times New Roman" w:cs="Times New Roman"/>
                <w:spacing w:val="-4"/>
                <w:sz w:val="24"/>
              </w:rPr>
              <w:t>.</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Обобщить и закрепить навыки правописания гласных после шипящих</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познавательную инициативу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21.09.2018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Ь после шипящих в конце имен существительных и глаголов.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навык правописания ь после шипящих на конце слова; уметь определять склонение существительных;</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искать и выделять необходимую информацию;</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22.09.2018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Разделительные Ь и Ъ.</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употребления ь и ъ.</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23.09.2018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Правописание НЕ с </w:t>
            </w:r>
            <w:r>
              <w:rPr>
                <w:rFonts w:ascii="Times New Roman" w:eastAsia="Times New Roman" w:hAnsi="Times New Roman" w:cs="Times New Roman"/>
                <w:spacing w:val="-4"/>
                <w:sz w:val="24"/>
              </w:rPr>
              <w:lastRenderedPageBreak/>
              <w:t>глаголами.</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Выполнять работу в </w:t>
            </w:r>
            <w:r>
              <w:rPr>
                <w:rFonts w:ascii="Times New Roman" w:eastAsia="Times New Roman" w:hAnsi="Times New Roman" w:cs="Times New Roman"/>
                <w:spacing w:val="-4"/>
                <w:sz w:val="24"/>
              </w:rPr>
              <w:lastRenderedPageBreak/>
              <w:t>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правила правописания не с </w:t>
            </w:r>
            <w:r>
              <w:rPr>
                <w:rFonts w:ascii="Times New Roman" w:eastAsia="Times New Roman" w:hAnsi="Times New Roman" w:cs="Times New Roman"/>
                <w:spacing w:val="-4"/>
                <w:sz w:val="24"/>
              </w:rPr>
              <w:lastRenderedPageBreak/>
              <w:t>глаголами, уметь применять их в практической деятельности</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26.09.2018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Написание - </w:t>
            </w:r>
            <w:proofErr w:type="spellStart"/>
            <w:r>
              <w:rPr>
                <w:rFonts w:ascii="Times New Roman" w:eastAsia="Times New Roman" w:hAnsi="Times New Roman" w:cs="Times New Roman"/>
                <w:spacing w:val="-4"/>
                <w:sz w:val="24"/>
              </w:rPr>
              <w:t>тся</w:t>
            </w:r>
            <w:proofErr w:type="spellEnd"/>
            <w:r>
              <w:rPr>
                <w:rFonts w:ascii="Times New Roman" w:eastAsia="Times New Roman" w:hAnsi="Times New Roman" w:cs="Times New Roman"/>
                <w:spacing w:val="-4"/>
                <w:sz w:val="24"/>
              </w:rPr>
              <w:t xml:space="preserve">, - </w:t>
            </w:r>
            <w:proofErr w:type="spellStart"/>
            <w:r>
              <w:rPr>
                <w:rFonts w:ascii="Times New Roman" w:eastAsia="Times New Roman" w:hAnsi="Times New Roman" w:cs="Times New Roman"/>
                <w:spacing w:val="-4"/>
                <w:sz w:val="24"/>
              </w:rPr>
              <w:t>ться</w:t>
            </w:r>
            <w:proofErr w:type="spellEnd"/>
            <w:r>
              <w:rPr>
                <w:rFonts w:ascii="Times New Roman" w:eastAsia="Times New Roman" w:hAnsi="Times New Roman" w:cs="Times New Roman"/>
                <w:spacing w:val="-4"/>
                <w:sz w:val="24"/>
              </w:rPr>
              <w:t xml:space="preserve"> в конце глаголов.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Выполнять работу в соответствии с ранее изученными 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Различать по вопросу личную и неопределенную форму глагола. Уметь правильно писать -</w:t>
            </w:r>
            <w:proofErr w:type="spellStart"/>
            <w:r>
              <w:rPr>
                <w:rFonts w:ascii="Times New Roman" w:eastAsia="Times New Roman" w:hAnsi="Times New Roman" w:cs="Times New Roman"/>
                <w:spacing w:val="-4"/>
                <w:sz w:val="24"/>
              </w:rPr>
              <w:t>тся</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ться</w:t>
            </w:r>
            <w:proofErr w:type="spellEnd"/>
            <w:r>
              <w:rPr>
                <w:rFonts w:ascii="Times New Roman" w:eastAsia="Times New Roman" w:hAnsi="Times New Roman" w:cs="Times New Roman"/>
                <w:spacing w:val="-4"/>
                <w:sz w:val="24"/>
              </w:rPr>
              <w:t xml:space="preserve"> в конце глаголов.</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осуществлять самоконтроль по результатам и по способу действия; формировать  волевую </w:t>
            </w:r>
            <w:proofErr w:type="spellStart"/>
            <w:r>
              <w:rPr>
                <w:rFonts w:ascii="Times New Roman" w:eastAsia="Times New Roman" w:hAnsi="Times New Roman" w:cs="Times New Roman"/>
                <w:spacing w:val="-4"/>
                <w:sz w:val="24"/>
              </w:rPr>
              <w:t>саморегуляцию</w:t>
            </w:r>
            <w:proofErr w:type="spellEnd"/>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2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27.09.2018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Самостоятельная работа по теме «Повторение»</w:t>
            </w:r>
          </w:p>
          <w:p w:rsidR="007C19D1" w:rsidRDefault="007C19D1">
            <w:pPr>
              <w:spacing w:after="0" w:line="240" w:lineRule="auto"/>
              <w:jc w:val="center"/>
            </w:pP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свою деятельность</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результатов деятельности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28.09.2018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Почему корень, приставка, суффикс и окончание  значимые части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алгоритм действий, применять его в различных действиях</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порядок морфемного разбора, уметь его выполнять</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выбирать эффективные способы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29.09.2018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образуются формы слова с помощью окончания.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алгоритм действий, применять его в различных действиях</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выделять окончания разных типов</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Правильно употреблять в речи грамматические формы</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30.09.2018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Диагностическая работа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Трансформировать усвоенные знания в умения и навыки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выполнять самоконтроль</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умение выполнять самоконтроль и самопроверку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03.10.2018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Основа слова</w:t>
            </w:r>
          </w:p>
          <w:p w:rsidR="007C19D1" w:rsidRDefault="007C19D1">
            <w:pPr>
              <w:spacing w:after="0" w:line="240" w:lineRule="auto"/>
              <w:jc w:val="center"/>
              <w:rPr>
                <w:rFonts w:ascii="Times New Roman" w:eastAsia="Times New Roman" w:hAnsi="Times New Roman" w:cs="Times New Roman"/>
                <w:sz w:val="24"/>
              </w:rPr>
            </w:pPr>
          </w:p>
          <w:p w:rsidR="007C19D1" w:rsidRDefault="007C19D1">
            <w:pPr>
              <w:spacing w:after="0" w:line="240" w:lineRule="auto"/>
              <w:jc w:val="center"/>
            </w:pP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алгоритм действий, применят</w:t>
            </w:r>
            <w:r>
              <w:rPr>
                <w:rFonts w:ascii="Times New Roman" w:eastAsia="Times New Roman" w:hAnsi="Times New Roman" w:cs="Times New Roman"/>
                <w:spacing w:val="-4"/>
                <w:sz w:val="24"/>
              </w:rPr>
              <w:lastRenderedPageBreak/>
              <w:t>ь его в различных действиях</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выделять основу слова</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формулировать и аргументирова</w:t>
            </w:r>
            <w:r>
              <w:rPr>
                <w:rFonts w:ascii="Times New Roman" w:eastAsia="Times New Roman" w:hAnsi="Times New Roman" w:cs="Times New Roman"/>
                <w:spacing w:val="-4"/>
                <w:sz w:val="24"/>
              </w:rPr>
              <w:lastRenderedPageBreak/>
              <w:t>ть свое мнение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04.10.2018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Слова как часть речи. Морфология.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умение создавать тексты с учетом грамматико-семантические особенности различных частей речи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частей речи, уметь определять их в тексте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словарный запас; формировать внутреннюю позицию школьника</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05.10.2018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Самостоятельные части речи. Их признаки.</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7C19D1">
            <w:pPr>
              <w:spacing w:after="0" w:line="240" w:lineRule="auto"/>
              <w:jc w:val="cente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самостоятельные части речи, уметь определять их по вопросу</w:t>
            </w:r>
          </w:p>
          <w:p w:rsidR="007C19D1" w:rsidRDefault="007C19D1">
            <w:pPr>
              <w:spacing w:after="0" w:line="240" w:lineRule="auto"/>
              <w:jc w:val="cente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умения определять лексическое значение слов и употреблять слова в соответствии с их значением</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06.10.2018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изменяются имена существительные, имена прилагательные и глаголы.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Знать правила изменения существительных, прилагательных, глаголов, уметь определять их грамматические формы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стремление использовать грамматические правильные формы слов</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07.10.2018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 - описание по картине </w:t>
            </w:r>
            <w:proofErr w:type="spellStart"/>
            <w:r>
              <w:rPr>
                <w:rFonts w:ascii="Times New Roman" w:eastAsia="Times New Roman" w:hAnsi="Times New Roman" w:cs="Times New Roman"/>
                <w:spacing w:val="-4"/>
                <w:sz w:val="24"/>
              </w:rPr>
              <w:t>И.И.Шишкина</w:t>
            </w:r>
            <w:proofErr w:type="spellEnd"/>
            <w:r>
              <w:rPr>
                <w:rFonts w:ascii="Times New Roman" w:eastAsia="Times New Roman" w:hAnsi="Times New Roman" w:cs="Times New Roman"/>
                <w:spacing w:val="-4"/>
                <w:sz w:val="24"/>
              </w:rPr>
              <w:t xml:space="preserve"> "Корабельная роща".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текст-описание по плану</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писать сочинение-описание по картине и составлять простой план</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основную и второстепенную информацию,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10.10.2018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 - описание по картине </w:t>
            </w:r>
            <w:proofErr w:type="spellStart"/>
            <w:r>
              <w:rPr>
                <w:rFonts w:ascii="Times New Roman" w:eastAsia="Times New Roman" w:hAnsi="Times New Roman" w:cs="Times New Roman"/>
                <w:spacing w:val="-4"/>
                <w:sz w:val="24"/>
              </w:rPr>
              <w:lastRenderedPageBreak/>
              <w:t>И.И.Шишкина</w:t>
            </w:r>
            <w:proofErr w:type="spellEnd"/>
            <w:r>
              <w:rPr>
                <w:rFonts w:ascii="Times New Roman" w:eastAsia="Times New Roman" w:hAnsi="Times New Roman" w:cs="Times New Roman"/>
                <w:spacing w:val="-4"/>
                <w:sz w:val="24"/>
              </w:rPr>
              <w:t xml:space="preserve"> "Корабельная роща".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составлять текст-описание по плану</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писать сочинение-описание по картине и составлять простой план</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определять основную и второстепенную </w:t>
            </w:r>
            <w:r>
              <w:rPr>
                <w:rFonts w:ascii="Times New Roman" w:eastAsia="Times New Roman" w:hAnsi="Times New Roman" w:cs="Times New Roman"/>
                <w:spacing w:val="-4"/>
                <w:sz w:val="24"/>
              </w:rPr>
              <w:lastRenderedPageBreak/>
              <w:t>информацию,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3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11.10.2018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Анализ сочинения по картине </w:t>
            </w:r>
            <w:proofErr w:type="spellStart"/>
            <w:r>
              <w:rPr>
                <w:rFonts w:ascii="Times New Roman" w:eastAsia="Times New Roman" w:hAnsi="Times New Roman" w:cs="Times New Roman"/>
                <w:spacing w:val="-4"/>
                <w:sz w:val="24"/>
              </w:rPr>
              <w:t>И.И.Шишкина</w:t>
            </w:r>
            <w:proofErr w:type="spellEnd"/>
            <w:r>
              <w:rPr>
                <w:rFonts w:ascii="Times New Roman" w:eastAsia="Times New Roman" w:hAnsi="Times New Roman" w:cs="Times New Roman"/>
                <w:spacing w:val="-4"/>
                <w:sz w:val="24"/>
              </w:rPr>
              <w:t xml:space="preserve"> "Корабельная роща".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схему анализа работы</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Корректировать недостатки в содержании сочинения</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результатов деятельности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12.10.2018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изменяются имена существительные, имена прилагательные и глаголы? (Продолжение)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определять морфологические признаки имен существительных, имен прилагательных и глаголов. Знать, как они изменяются.</w:t>
            </w:r>
          </w:p>
          <w:p w:rsidR="007C19D1" w:rsidRDefault="007C19D1">
            <w:pPr>
              <w:spacing w:after="0" w:line="240" w:lineRule="auto"/>
              <w:jc w:val="cente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 уметь точно выражать свои мысли; уметь планировать и прогнозировать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13.10.2018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Служебные части речи. Предлог.</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простую классификацию по различным признакам</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служебных частей речи; уметь отличать их от самостоятельных.</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 уметь точно выражать свои мысли; уметь планировать и прогнозировать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14.10.2018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Союз</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простую классификацию по различным признакам</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союзы, уметь отличать их от предлогов</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выбирать эффективные способы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17.10.2018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Частица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простую классификацию по различным признакам</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частицы, иметь отличать их от омонимичных частей речи</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выбирать эффективные способы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18.10.2018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Текст. От чего зависит порядок расположения предложений в тексте.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логическое мышление в построении различных заключений</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выстраивать группу предложений в текст; определять смысловые отношения между предложениями.</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логику мышления, воспитывать стремление к развитию творческих способностей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19.10.2018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Абзац как часть текста.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логическое мышление при определении смысловых частей текста</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находить </w:t>
            </w:r>
            <w:proofErr w:type="spellStart"/>
            <w:r>
              <w:rPr>
                <w:rFonts w:ascii="Times New Roman" w:eastAsia="Times New Roman" w:hAnsi="Times New Roman" w:cs="Times New Roman"/>
                <w:spacing w:val="-4"/>
                <w:sz w:val="24"/>
              </w:rPr>
              <w:t>микротему</w:t>
            </w:r>
            <w:proofErr w:type="spellEnd"/>
            <w:r>
              <w:rPr>
                <w:rFonts w:ascii="Times New Roman" w:eastAsia="Times New Roman" w:hAnsi="Times New Roman" w:cs="Times New Roman"/>
                <w:spacing w:val="-4"/>
                <w:sz w:val="24"/>
              </w:rPr>
              <w:t xml:space="preserve"> и делить текст на абзацы.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Уметь определять основную и второстепенную </w:t>
            </w:r>
          </w:p>
          <w:p w:rsidR="007C19D1" w:rsidRDefault="002317D3">
            <w:pPr>
              <w:spacing w:after="0" w:line="240" w:lineRule="auto"/>
              <w:jc w:val="center"/>
            </w:pPr>
            <w:r>
              <w:rPr>
                <w:rFonts w:ascii="Times New Roman" w:eastAsia="Times New Roman" w:hAnsi="Times New Roman" w:cs="Times New Roman"/>
                <w:spacing w:val="-4"/>
                <w:sz w:val="24"/>
              </w:rPr>
              <w:t>информацию</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20.10.2018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Обобщающий урок по теме "Повторение изученного в начальных классах".</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части речи. Уметь находить изученные орфограммы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оценивать результат собственных достижений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21.10.2018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Контрольная работа по теме "Фонетика. Морфология. Орфография".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работу в соответствии с эталоном</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7C19D1">
            <w:pPr>
              <w:spacing w:after="0" w:line="240" w:lineRule="auto"/>
              <w:jc w:val="cente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24.10.2018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контрольной работы.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Выполнять работу в соответствии с ранее изученными </w:t>
            </w:r>
            <w:r>
              <w:rPr>
                <w:rFonts w:ascii="Times New Roman" w:eastAsia="Times New Roman" w:hAnsi="Times New Roman" w:cs="Times New Roman"/>
                <w:spacing w:val="-4"/>
                <w:sz w:val="24"/>
              </w:rPr>
              <w:lastRenderedPageBreak/>
              <w:t>учебными действиями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Контроль за усвоением знаний, полученных в начальной школе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оценивать собственный результат учебных достижений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4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25.10.2018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Что изучает фонетика.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собственную речь и контролировать правильное произношение слов</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звуки речи, уметь анализировать звучащий текст, слово; знать орфоэпические нормы</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культуру речи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26.10.2018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Звуки гласные и согласные.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собственную речь и контролировать правильное произношение слов</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классификацию звуков, уметь правильно произносить слова</w:t>
            </w:r>
          </w:p>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 Знать понятия «транскрипция», уметь выполнять фонетический разбор</w:t>
            </w:r>
          </w:p>
          <w:p w:rsidR="007C19D1" w:rsidRDefault="007C19D1">
            <w:pPr>
              <w:spacing w:after="0" w:line="240" w:lineRule="auto"/>
              <w:jc w:val="cente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учебно-познавательную мотивацию; выбирать наиболее эффективный способ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27.10.2018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Слог, ударение.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пользоваться справочной литературой, в том числе на электронном носителе</w:t>
            </w:r>
          </w:p>
          <w:p w:rsidR="007C19D1" w:rsidRDefault="007C19D1">
            <w:pPr>
              <w:spacing w:after="0" w:line="240" w:lineRule="auto"/>
              <w:jc w:val="center"/>
            </w:pP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отличительные особенности русского ударения, его разновидности и подвижность</w:t>
            </w:r>
          </w:p>
          <w:p w:rsidR="007C19D1" w:rsidRDefault="007C19D1">
            <w:pPr>
              <w:spacing w:after="0" w:line="240" w:lineRule="auto"/>
              <w:jc w:val="cente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осознавать и произвольно строить речевое высказывание в устной и письменной форме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28.10.2018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Строение абзаца.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логическое мышление для определения смысловых частей текста</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оформлять абзац на письме</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способность понимать значение абзаца в тексте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31.10.2018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Итоговый урок по изученны</w:t>
            </w:r>
            <w:r>
              <w:rPr>
                <w:rFonts w:ascii="Times New Roman" w:eastAsia="Times New Roman" w:hAnsi="Times New Roman" w:cs="Times New Roman"/>
                <w:spacing w:val="-4"/>
                <w:sz w:val="24"/>
              </w:rPr>
              <w:lastRenderedPageBreak/>
              <w:t>м темам.</w:t>
            </w:r>
          </w:p>
          <w:p w:rsidR="007C19D1" w:rsidRDefault="002317D3">
            <w:pPr>
              <w:spacing w:after="0" w:line="240" w:lineRule="auto"/>
              <w:jc w:val="center"/>
            </w:pPr>
            <w:r>
              <w:rPr>
                <w:rFonts w:ascii="Times New Roman" w:eastAsia="Times New Roman" w:hAnsi="Times New Roman" w:cs="Times New Roman"/>
                <w:spacing w:val="-4"/>
                <w:sz w:val="24"/>
              </w:rPr>
              <w:t>Самостоятельная работа.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оценивать собственн</w:t>
            </w:r>
            <w:r>
              <w:rPr>
                <w:rFonts w:ascii="Times New Roman" w:eastAsia="Times New Roman" w:hAnsi="Times New Roman" w:cs="Times New Roman"/>
                <w:spacing w:val="-4"/>
                <w:sz w:val="24"/>
              </w:rPr>
              <w:lastRenderedPageBreak/>
              <w:t>ые достижения, понимать свои недоработки</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применять полученные знания на практике, давать </w:t>
            </w:r>
            <w:r>
              <w:rPr>
                <w:rFonts w:ascii="Times New Roman" w:eastAsia="Times New Roman" w:hAnsi="Times New Roman" w:cs="Times New Roman"/>
                <w:spacing w:val="-4"/>
                <w:sz w:val="24"/>
              </w:rPr>
              <w:lastRenderedPageBreak/>
              <w:t>оценку и самооценку результатам учебной деятельности</w:t>
            </w: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Воспитывать самостоятельность и </w:t>
            </w:r>
            <w:r>
              <w:rPr>
                <w:rFonts w:ascii="Times New Roman" w:eastAsia="Times New Roman" w:hAnsi="Times New Roman" w:cs="Times New Roman"/>
                <w:spacing w:val="-4"/>
                <w:sz w:val="24"/>
              </w:rPr>
              <w:lastRenderedPageBreak/>
              <w:t>адекватность в самооценке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01.11.2018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самостоятельной работы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собственные недочеты</w:t>
            </w:r>
          </w:p>
        </w:tc>
        <w:tc>
          <w:tcPr>
            <w:tcW w:w="22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7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умение выполнять самоконтроль и самопроверку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200" w:line="276" w:lineRule="auto"/>
              <w:rPr>
                <w:rFonts w:ascii="Calibri" w:eastAsia="Calibri" w:hAnsi="Calibri" w:cs="Calibri"/>
              </w:rPr>
            </w:pPr>
            <w:r>
              <w:rPr>
                <w:rFonts w:ascii="Calibri" w:eastAsia="Calibri" w:hAnsi="Calibri" w:cs="Calibri"/>
              </w:rPr>
              <w:t>02.11.2018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Что изучает орфоэпия. Произношение ударных и безударных гласных  звуков.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Уметь контролировать собственную речь</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об орфоэпии как о разделе науки о русском языке; уметь определять сильную и слабую позицию в слове</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Воспитывать культуру произношения посредством пользования орфоэпическим словарем</w:t>
            </w:r>
          </w:p>
          <w:p w:rsidR="007C19D1" w:rsidRDefault="007C19D1">
            <w:pPr>
              <w:spacing w:after="0" w:line="240" w:lineRule="auto"/>
              <w:jc w:val="center"/>
            </w:pP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2 четверть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09.11.2018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 xml:space="preserve">Произношение </w:t>
            </w:r>
            <w:proofErr w:type="gramStart"/>
            <w:r>
              <w:rPr>
                <w:rFonts w:ascii="Times New Roman" w:eastAsia="Times New Roman" w:hAnsi="Times New Roman" w:cs="Times New Roman"/>
                <w:spacing w:val="-4"/>
                <w:sz w:val="24"/>
              </w:rPr>
              <w:t>согласных  звуков</w:t>
            </w:r>
            <w:proofErr w:type="gramEnd"/>
            <w:r>
              <w:rPr>
                <w:rFonts w:ascii="Times New Roman" w:eastAsia="Times New Roman" w:hAnsi="Times New Roman" w:cs="Times New Roman"/>
                <w:spacing w:val="-4"/>
                <w:sz w:val="24"/>
              </w:rPr>
              <w:t>. Орфоэпический разбор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Уметь контролировать звучащую речь и соотносить ее с эталоном</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Знать классификацию согласных звуков, уметь правильно произносить твердые и мягкие согласные звуки и сочетания </w:t>
            </w:r>
            <w:proofErr w:type="spellStart"/>
            <w:proofErr w:type="gramStart"/>
            <w:r>
              <w:rPr>
                <w:rFonts w:ascii="Times New Roman" w:eastAsia="Times New Roman" w:hAnsi="Times New Roman" w:cs="Times New Roman"/>
                <w:spacing w:val="-4"/>
                <w:sz w:val="24"/>
              </w:rPr>
              <w:t>чн,чт</w:t>
            </w:r>
            <w:proofErr w:type="spellEnd"/>
            <w:proofErr w:type="gramEnd"/>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Воспитывать культуру произношения; формировать внутреннюю позицию школьника</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10.11.2018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proofErr w:type="gramStart"/>
            <w:r>
              <w:rPr>
                <w:rFonts w:ascii="Times New Roman" w:eastAsia="Times New Roman" w:hAnsi="Times New Roman" w:cs="Times New Roman"/>
                <w:spacing w:val="-4"/>
                <w:sz w:val="24"/>
              </w:rPr>
              <w:t>Самостоятельная  работа</w:t>
            </w:r>
            <w:proofErr w:type="gramEnd"/>
            <w:r>
              <w:rPr>
                <w:rFonts w:ascii="Times New Roman" w:eastAsia="Times New Roman" w:hAnsi="Times New Roman" w:cs="Times New Roman"/>
                <w:spacing w:val="-4"/>
                <w:sz w:val="24"/>
              </w:rPr>
              <w:t xml:space="preserve"> по теме "Фонетика. Орфоэпия".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принимать решение</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фонетический и орфоэпический разбор слов; делить слова на слоги.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12.11.2018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работы.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собственн</w:t>
            </w:r>
            <w:r>
              <w:rPr>
                <w:rFonts w:ascii="Times New Roman" w:eastAsia="Times New Roman" w:hAnsi="Times New Roman" w:cs="Times New Roman"/>
                <w:spacing w:val="-4"/>
                <w:sz w:val="24"/>
              </w:rPr>
              <w:lastRenderedPageBreak/>
              <w:t>ые недочеты</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умение выполнять самоконтроль и самопроверку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5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12.11.2018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определить лексическое значение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употреблять слова  в соответствии с их лексическим значением</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«лексическое значение слова».  Уметь определять лексическое значение различными способами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стремление расширять свой словарный запас</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12.11.2018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Сколько лексических значений имеет слово.</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употреблять слова  в соответствии с их лексическим значением</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об однозначных и многозначных словах, уметь использовать их в речи.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нравственно-этически оценивать усвоенное содержание; уметь аргументировать свое мнение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13.11.2018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Когда слово употребляется в переносном значении.</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употреблять слова  в соответствии с их лексическим значением</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 прямом и переносном значении слова; как на основе переносного значения слов создаются метафоры, олицетворения, эпитеты; Знать понятие «фразеологизм»; уметь находить их в тексте и употреблять в собственной речи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художественную речь за счет употребления метафор, эпитетов, олицетворений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13.11.2018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Сочинение-описание по картине </w:t>
            </w:r>
            <w:proofErr w:type="spellStart"/>
            <w:r>
              <w:rPr>
                <w:rFonts w:ascii="Times New Roman" w:eastAsia="Times New Roman" w:hAnsi="Times New Roman" w:cs="Times New Roman"/>
                <w:spacing w:val="-4"/>
                <w:sz w:val="24"/>
              </w:rPr>
              <w:t>И.Т.Хруцкого</w:t>
            </w:r>
            <w:proofErr w:type="spellEnd"/>
            <w:r>
              <w:rPr>
                <w:rFonts w:ascii="Times New Roman" w:eastAsia="Times New Roman" w:hAnsi="Times New Roman" w:cs="Times New Roman"/>
                <w:spacing w:val="-4"/>
                <w:sz w:val="24"/>
              </w:rPr>
              <w:t xml:space="preserve"> "Цветы и плоды".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текст по определенной теме, стилю и типу речи</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писать сочинение-описание по картине; использовать в сочинении художественный стиль речи.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рассуждений, речевое высказывание в письменной форме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3"/>
              </w:numPr>
              <w:spacing w:after="0" w:line="240" w:lineRule="auto"/>
              <w:ind w:firstLine="34"/>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16.11.2018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Сочинение-</w:t>
            </w:r>
            <w:r>
              <w:rPr>
                <w:rFonts w:ascii="Times New Roman" w:eastAsia="Times New Roman" w:hAnsi="Times New Roman" w:cs="Times New Roman"/>
                <w:spacing w:val="-4"/>
                <w:sz w:val="24"/>
              </w:rPr>
              <w:lastRenderedPageBreak/>
              <w:t xml:space="preserve">описание по картине </w:t>
            </w:r>
            <w:proofErr w:type="spellStart"/>
            <w:r>
              <w:rPr>
                <w:rFonts w:ascii="Times New Roman" w:eastAsia="Times New Roman" w:hAnsi="Times New Roman" w:cs="Times New Roman"/>
                <w:spacing w:val="-4"/>
                <w:sz w:val="24"/>
              </w:rPr>
              <w:t>И.Т.Хруцкого</w:t>
            </w:r>
            <w:proofErr w:type="spellEnd"/>
            <w:r>
              <w:rPr>
                <w:rFonts w:ascii="Times New Roman" w:eastAsia="Times New Roman" w:hAnsi="Times New Roman" w:cs="Times New Roman"/>
                <w:spacing w:val="-4"/>
                <w:sz w:val="24"/>
              </w:rPr>
              <w:t xml:space="preserve"> "Цветы и плоды".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составлят</w:t>
            </w:r>
            <w:r>
              <w:rPr>
                <w:rFonts w:ascii="Times New Roman" w:eastAsia="Times New Roman" w:hAnsi="Times New Roman" w:cs="Times New Roman"/>
                <w:spacing w:val="-4"/>
                <w:sz w:val="24"/>
              </w:rPr>
              <w:lastRenderedPageBreak/>
              <w:t>ь текст по определенной теме, стилю и типу речи</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писать сочинение-</w:t>
            </w:r>
            <w:r>
              <w:rPr>
                <w:rFonts w:ascii="Times New Roman" w:eastAsia="Times New Roman" w:hAnsi="Times New Roman" w:cs="Times New Roman"/>
                <w:spacing w:val="-4"/>
                <w:sz w:val="24"/>
              </w:rPr>
              <w:lastRenderedPageBreak/>
              <w:t>описание по картине; использовать в сочинении художественный стиль речи.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строить логическую цепь </w:t>
            </w:r>
            <w:r>
              <w:rPr>
                <w:rFonts w:ascii="Times New Roman" w:eastAsia="Times New Roman" w:hAnsi="Times New Roman" w:cs="Times New Roman"/>
                <w:spacing w:val="-4"/>
                <w:sz w:val="24"/>
              </w:rPr>
              <w:lastRenderedPageBreak/>
              <w:t>рассуждений, речевое высказывание в письменной форме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4"/>
              </w:numPr>
              <w:spacing w:after="0" w:line="240" w:lineRule="auto"/>
              <w:ind w:firstLine="34"/>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17.11.2018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Анализ сочинения-описания по картине </w:t>
            </w:r>
            <w:proofErr w:type="spellStart"/>
            <w:r>
              <w:rPr>
                <w:rFonts w:ascii="Times New Roman" w:eastAsia="Times New Roman" w:hAnsi="Times New Roman" w:cs="Times New Roman"/>
                <w:spacing w:val="-4"/>
                <w:sz w:val="24"/>
              </w:rPr>
              <w:t>И.Т.Хруцкого</w:t>
            </w:r>
            <w:proofErr w:type="spellEnd"/>
            <w:r>
              <w:rPr>
                <w:rFonts w:ascii="Times New Roman" w:eastAsia="Times New Roman" w:hAnsi="Times New Roman" w:cs="Times New Roman"/>
                <w:spacing w:val="-4"/>
                <w:sz w:val="24"/>
              </w:rPr>
              <w:t xml:space="preserve"> "Цветы и плоды".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использовать схему анализа</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Корректировать недостатки в содержании сочинения</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осуществлять контроль и оценку процесса и результатов деятельности</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19.11.2018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пополняется словарный состав русского языка.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соотносить словарный состав различных языков</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Иметь представление о заимствованных словах. Знать характерные черты старославянизмов; уметь определять принадлежность слова к определенному языку</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Развивать стремление знать другие языки, осознавать богатство и красоту русского языка</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20.11.2018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Зачетный урок по теме "Лексика".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общаться в различной языковой среде</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писать слова с изученными орфограммами; разъяснять значение слова, подбирать однокоренные слова; уметь пользоваться толковым словарем, словарем синонимов, антонимов и др.</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Воспитывать толерантность в общении;</w:t>
            </w:r>
          </w:p>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23.11.2018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образуются  слова в русском языке.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 xml:space="preserve">Закрепить алгоритм выполнения </w:t>
            </w:r>
            <w:r>
              <w:rPr>
                <w:rFonts w:ascii="Times New Roman" w:eastAsia="Times New Roman" w:hAnsi="Times New Roman" w:cs="Times New Roman"/>
                <w:spacing w:val="-4"/>
                <w:sz w:val="24"/>
              </w:rPr>
              <w:lastRenderedPageBreak/>
              <w:t>действий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Иметь представление об основных способах словообразова</w:t>
            </w:r>
            <w:r>
              <w:rPr>
                <w:rFonts w:ascii="Times New Roman" w:eastAsia="Times New Roman" w:hAnsi="Times New Roman" w:cs="Times New Roman"/>
                <w:spacing w:val="-4"/>
                <w:sz w:val="24"/>
              </w:rPr>
              <w:lastRenderedPageBreak/>
              <w:t>ния; уметь разбирать слова по составу и выполнять словообразовательный разбор.</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 xml:space="preserve">Уметь самостоятельно создавать алгоритм деятельности; выбирать </w:t>
            </w:r>
            <w:r>
              <w:rPr>
                <w:rFonts w:ascii="Times New Roman" w:eastAsia="Times New Roman" w:hAnsi="Times New Roman" w:cs="Times New Roman"/>
                <w:spacing w:val="-4"/>
                <w:sz w:val="24"/>
              </w:rPr>
              <w:lastRenderedPageBreak/>
              <w:t>эффективные способы решения задач</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24.11.2018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образуются  слова в русском языке.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алгоритм выполнения действий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«морфема», уметь отличать морфему от других языковых единиц</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выбирать эффективные способы решения задач</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6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26.11.2018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Какие чередования гласных и согласных происходят в словах.</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исходный материал</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 чередовании гласных и согласных в разных морфемах слова; уметь писать слова с чередованием гласных в корне слова.</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функциональную грамотность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26.11.2018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Урок обобщения и систематизации знаний по теме "Словообразование".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находить известные орфограммы; уметь производить словообразовательный и морфемный разборы слова; находить чередующие гласные в корнях.</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умение работать в парах, группах; уметь планировать учебное сотрудничество</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27.11.2018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Контрольная работа по теме "Словообразование"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работу в соответствии с эталоном</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Уметь писать слова с изученными орфограммами; разбирать слова по составу; определять однокоренные слова; значения </w:t>
            </w:r>
            <w:r>
              <w:rPr>
                <w:rFonts w:ascii="Times New Roman" w:eastAsia="Times New Roman" w:hAnsi="Times New Roman" w:cs="Times New Roman"/>
                <w:spacing w:val="-4"/>
                <w:sz w:val="24"/>
              </w:rPr>
              <w:lastRenderedPageBreak/>
              <w:t>суффикса</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осуществлять контроль и оценку процесса и результата деятельности; уметь осуществлять самооценку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30.11.2018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Анализ контрольной работы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Уметь анализировать работу, приводить </w:t>
            </w:r>
            <w:proofErr w:type="gramStart"/>
            <w:r>
              <w:rPr>
                <w:rFonts w:ascii="Times New Roman" w:eastAsia="Times New Roman" w:hAnsi="Times New Roman" w:cs="Times New Roman"/>
                <w:spacing w:val="-4"/>
                <w:sz w:val="24"/>
              </w:rPr>
              <w:t>написание  в</w:t>
            </w:r>
            <w:proofErr w:type="gramEnd"/>
            <w:r>
              <w:rPr>
                <w:rFonts w:ascii="Times New Roman" w:eastAsia="Times New Roman" w:hAnsi="Times New Roman" w:cs="Times New Roman"/>
                <w:spacing w:val="-4"/>
                <w:sz w:val="24"/>
              </w:rPr>
              <w:t xml:space="preserve"> соответствие с эталоном</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объяснять и исправлять ошибки</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пользоваться логическими операциями: анализом, синтезом, обобщение, сравнение</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01.12.2018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Что изучает стилистика.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Выбирать определенный стиль речи в зависимости от речевой ситуации</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Иметь представление о науке стилистике; закрепить понятие речевой ситуации.</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мотивационную основу деятельности; формировать внутреннюю позицию школьника; уметь извлекать необходимую информацию из прослушанных текстов</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03.12.2018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Правописание чередующихся гласных а-о в корнях - лаг- - -лож-</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алгоритм действий  и фиксировать его  в устной речи</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рассуждать при выборе чередующейся гласной в корне; правильно писать чередующие гласные.</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 уметь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03.12.2018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Правописание чередующихся гласных а-о в корнях - рос- - </w:t>
            </w:r>
            <w:proofErr w:type="spellStart"/>
            <w:r>
              <w:rPr>
                <w:rFonts w:ascii="Times New Roman" w:eastAsia="Times New Roman" w:hAnsi="Times New Roman" w:cs="Times New Roman"/>
                <w:spacing w:val="-4"/>
                <w:sz w:val="24"/>
              </w:rPr>
              <w:t>раст</w:t>
            </w:r>
            <w:proofErr w:type="spellEnd"/>
            <w:r>
              <w:rPr>
                <w:rFonts w:ascii="Times New Roman" w:eastAsia="Times New Roman" w:hAnsi="Times New Roman" w:cs="Times New Roman"/>
                <w:spacing w:val="-4"/>
                <w:sz w:val="24"/>
              </w:rPr>
              <w:t>- (-</w:t>
            </w:r>
            <w:proofErr w:type="spellStart"/>
            <w:r>
              <w:rPr>
                <w:rFonts w:ascii="Times New Roman" w:eastAsia="Times New Roman" w:hAnsi="Times New Roman" w:cs="Times New Roman"/>
                <w:spacing w:val="-4"/>
                <w:sz w:val="24"/>
              </w:rPr>
              <w:t>ращ</w:t>
            </w:r>
            <w:proofErr w:type="spellEnd"/>
            <w:r>
              <w:rPr>
                <w:rFonts w:ascii="Times New Roman" w:eastAsia="Times New Roman" w:hAnsi="Times New Roman" w:cs="Times New Roman"/>
                <w:spacing w:val="-4"/>
                <w:sz w:val="24"/>
              </w:rPr>
              <w:t>-).</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алгоритм действий  и фиксировать его  в устной речи</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рассуждать при выборе чередующейся гласной в корне; правильно писать чередующие гласные.</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 уметь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04.12.2018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Самостоятельная работа по теме «Корни с </w:t>
            </w:r>
            <w:r>
              <w:rPr>
                <w:rFonts w:ascii="Times New Roman" w:eastAsia="Times New Roman" w:hAnsi="Times New Roman" w:cs="Times New Roman"/>
                <w:spacing w:val="-4"/>
                <w:sz w:val="24"/>
              </w:rPr>
              <w:lastRenderedPageBreak/>
              <w:t>чередованием»</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применять алгоритм действий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рассуждать при выборе чередующейся гласной в </w:t>
            </w:r>
            <w:r>
              <w:rPr>
                <w:rFonts w:ascii="Times New Roman" w:eastAsia="Times New Roman" w:hAnsi="Times New Roman" w:cs="Times New Roman"/>
                <w:spacing w:val="-4"/>
                <w:sz w:val="24"/>
              </w:rPr>
              <w:lastRenderedPageBreak/>
              <w:t>корне; правильно писать чередующие гласные.</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осуществлять контроль и оценку процесса и результата деятельности; уметь </w:t>
            </w:r>
            <w:r>
              <w:rPr>
                <w:rFonts w:ascii="Times New Roman" w:eastAsia="Times New Roman" w:hAnsi="Times New Roman" w:cs="Times New Roman"/>
                <w:spacing w:val="-4"/>
                <w:sz w:val="24"/>
              </w:rPr>
              <w:lastRenderedPageBreak/>
              <w:t>осуществлять самостоятельную деятельность.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07.12.2018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Буквы о-е после шипящих в корнях слов.</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условия правописания о/е после шипящих; уметь писать эти гласные</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точно выражать свои мысли; аргументировать свое мнение</w:t>
            </w:r>
          </w:p>
          <w:p w:rsidR="007C19D1" w:rsidRDefault="007C19D1">
            <w:pPr>
              <w:spacing w:after="0" w:line="240" w:lineRule="auto"/>
              <w:jc w:val="center"/>
            </w:pP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08.12.2018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Контрольный диктант с грамматическим заданием</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Закреплять способность определять цели учебной деятельности</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полученные знания; выполнять самоконтроль</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7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10.12.2018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контрольного диктанта .</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оценивать результаты своей работы</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анализировать и корректировать недочеты в работе</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аналитические способности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11.12.2018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Лексика. Разговорная и книжная речь.</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определенный вид лексики в соответствии с речевой ситуацией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Разбираться в понятиях книжная и разговорная речь, сферах их использования.</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культуру общения; Развивать мотивационную основу деятельности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12.12.2018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Чем отличаются друг от друга слова-омонимы.</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тождественные явления</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об абсолютных омонимах; Уметь различать омонимы по значению, строению.</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 уметь строить логическую цепь рассуждений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2"/>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14.12.2018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такое профессиональные и диалектные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исходный материал</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Знать профессиональные, диалектные слова и жаргонизмы; </w:t>
            </w:r>
            <w:r>
              <w:rPr>
                <w:rFonts w:ascii="Times New Roman" w:eastAsia="Times New Roman" w:hAnsi="Times New Roman" w:cs="Times New Roman"/>
                <w:spacing w:val="-4"/>
                <w:sz w:val="24"/>
              </w:rPr>
              <w:lastRenderedPageBreak/>
              <w:t>Уметь использовать слова данной группы в зависимости от конкретной речевой ситуации.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Развивать </w:t>
            </w:r>
            <w:proofErr w:type="spellStart"/>
            <w:r>
              <w:rPr>
                <w:rFonts w:ascii="Times New Roman" w:eastAsia="Times New Roman" w:hAnsi="Times New Roman" w:cs="Times New Roman"/>
                <w:spacing w:val="-4"/>
                <w:sz w:val="24"/>
              </w:rPr>
              <w:t>лингвокультурную</w:t>
            </w:r>
            <w:proofErr w:type="spellEnd"/>
            <w:r>
              <w:rPr>
                <w:rFonts w:ascii="Times New Roman" w:eastAsia="Times New Roman" w:hAnsi="Times New Roman" w:cs="Times New Roman"/>
                <w:spacing w:val="-4"/>
                <w:sz w:val="24"/>
              </w:rPr>
              <w:t xml:space="preserve"> компетенцию</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3"/>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15.12.2018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 чем рассказывают устаревшие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исходный материал</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устаревшие слова, уметь объяснять причины их появления в языке; отличать архаизмы от историзмов.</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Развивать </w:t>
            </w:r>
            <w:proofErr w:type="spellStart"/>
            <w:r>
              <w:rPr>
                <w:rFonts w:ascii="Times New Roman" w:eastAsia="Times New Roman" w:hAnsi="Times New Roman" w:cs="Times New Roman"/>
                <w:spacing w:val="-4"/>
                <w:sz w:val="24"/>
              </w:rPr>
              <w:t>лингвокультурную</w:t>
            </w:r>
            <w:proofErr w:type="spellEnd"/>
            <w:r>
              <w:rPr>
                <w:rFonts w:ascii="Times New Roman" w:eastAsia="Times New Roman" w:hAnsi="Times New Roman" w:cs="Times New Roman"/>
                <w:spacing w:val="-4"/>
                <w:sz w:val="24"/>
              </w:rPr>
              <w:t xml:space="preserve"> компетенцию</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4"/>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17.12.2018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Умеем ли мы употреблять в речи этикетные слова.</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речевые высказывания с употреблением этикетных слов</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употреблять в речи этикетные слова прощания, просьбы, благодарности.</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вежливость и культуру поведения</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5"/>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18.12.2018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Правописание неизменяемых на письме приставок.</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принимать решения и аргументировать их</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Иметь представление в трех группах приставок. Уметь безошибочно писать слова с неизменяемыми приставками</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выбирать наиболее эффективный способ решения задачи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6"/>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21.12.2018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Правописание приставок на –з,-с</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принимать решения и аргументировать их</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безошибочно писать слова с приставками на з-с.</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умение адекватно оценивать результат собственных достижений</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7"/>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22.12.2018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Буквы и-ы после ц.</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пользоваться орфографическим словарем, в том числе и на электронн</w:t>
            </w:r>
            <w:r>
              <w:rPr>
                <w:rFonts w:ascii="Times New Roman" w:eastAsia="Times New Roman" w:hAnsi="Times New Roman" w:cs="Times New Roman"/>
                <w:spacing w:val="-4"/>
                <w:sz w:val="24"/>
              </w:rPr>
              <w:lastRenderedPageBreak/>
              <w:t>ом носителе</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Знать условия написания и-ы после ц, уметь писать слова с данной орфограммой</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память и орфографическую зоркость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8"/>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24.12.2018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Итоговое контрольное тестирование за 1-ое полугодие.</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цель учебной деятельности и последовательность действий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на письме полученные знания, осуществлять самоконтроль и самопроверку</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адекватно понимать причины успеха/неуспеха в учебной деятельности</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89"/>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24.12.2018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Анализ </w:t>
            </w:r>
            <w:proofErr w:type="gramStart"/>
            <w:r>
              <w:rPr>
                <w:rFonts w:ascii="Times New Roman" w:eastAsia="Times New Roman" w:hAnsi="Times New Roman" w:cs="Times New Roman"/>
                <w:spacing w:val="-4"/>
                <w:sz w:val="24"/>
              </w:rPr>
              <w:t>контрольного  тестирования</w:t>
            </w:r>
            <w:proofErr w:type="gramEnd"/>
            <w:r>
              <w:rPr>
                <w:rFonts w:ascii="Times New Roman" w:eastAsia="Times New Roman" w:hAnsi="Times New Roman" w:cs="Times New Roman"/>
                <w:spacing w:val="-4"/>
                <w:sz w:val="24"/>
              </w:rPr>
              <w:t>. Итоги полугодия.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оценивать результаты своей работы</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находить ошибки; объяснять</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навыки самостоятельной работы, способность к самооценке</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0"/>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A58AE">
            <w:pPr>
              <w:spacing w:after="0" w:line="240" w:lineRule="auto"/>
            </w:pPr>
            <w:r>
              <w:rPr>
                <w:rFonts w:ascii="Times New Roman" w:eastAsia="Times New Roman" w:hAnsi="Times New Roman" w:cs="Times New Roman"/>
                <w:sz w:val="24"/>
              </w:rPr>
              <w:t>25.12.2018</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Художественная и научно-деловая речь.</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выполнять сравнительный анализ</w:t>
            </w:r>
          </w:p>
          <w:p w:rsidR="007C19D1" w:rsidRDefault="007C19D1">
            <w:pPr>
              <w:spacing w:after="0" w:line="240" w:lineRule="auto"/>
              <w:jc w:val="center"/>
            </w:pP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об основных отличиях художественной речи от научно-деловой.</w:t>
            </w:r>
          </w:p>
          <w:p w:rsidR="007C19D1" w:rsidRDefault="007C19D1">
            <w:pPr>
              <w:spacing w:after="0" w:line="240" w:lineRule="auto"/>
              <w:jc w:val="center"/>
            </w:pP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учебно-познавательную мотивацию; внутреннюю позицию школьника</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3четверть</w:t>
            </w:r>
          </w:p>
        </w:tc>
      </w:tr>
      <w:tr w:rsidR="007C19D1" w:rsidTr="003D51AE">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1"/>
              </w:numPr>
              <w:spacing w:after="0" w:line="240" w:lineRule="auto"/>
              <w:jc w:val="center"/>
              <w:rPr>
                <w:rFonts w:ascii="Calibri" w:eastAsia="Calibri" w:hAnsi="Calibri" w:cs="Calibri"/>
              </w:rPr>
            </w:pPr>
          </w:p>
        </w:tc>
        <w:tc>
          <w:tcPr>
            <w:tcW w:w="15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0" w:line="240" w:lineRule="auto"/>
            </w:pPr>
            <w:r>
              <w:rPr>
                <w:rFonts w:ascii="Times New Roman" w:eastAsia="Times New Roman" w:hAnsi="Times New Roman" w:cs="Times New Roman"/>
                <w:sz w:val="24"/>
              </w:rPr>
              <w:t>11.01.2019</w:t>
            </w:r>
          </w:p>
        </w:tc>
        <w:tc>
          <w:tcPr>
            <w:tcW w:w="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изучает синтаксис и пунктуация.</w:t>
            </w:r>
          </w:p>
        </w:tc>
        <w:tc>
          <w:tcPr>
            <w:tcW w:w="1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в речевых высказываниях различные типы предложений</w:t>
            </w:r>
          </w:p>
        </w:tc>
        <w:tc>
          <w:tcPr>
            <w:tcW w:w="17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Знать, что такое синтаксис, </w:t>
            </w:r>
            <w:proofErr w:type="gramStart"/>
            <w:r>
              <w:rPr>
                <w:rFonts w:ascii="Times New Roman" w:eastAsia="Times New Roman" w:hAnsi="Times New Roman" w:cs="Times New Roman"/>
                <w:spacing w:val="-4"/>
                <w:sz w:val="24"/>
              </w:rPr>
              <w:t>что  такое</w:t>
            </w:r>
            <w:proofErr w:type="gramEnd"/>
            <w:r>
              <w:rPr>
                <w:rFonts w:ascii="Times New Roman" w:eastAsia="Times New Roman" w:hAnsi="Times New Roman" w:cs="Times New Roman"/>
                <w:spacing w:val="-4"/>
                <w:sz w:val="24"/>
              </w:rPr>
              <w:t xml:space="preserve"> пунктуация, почему они рассматриваются в неразрывной связи. Знать биографию </w:t>
            </w:r>
            <w:proofErr w:type="spellStart"/>
            <w:r>
              <w:rPr>
                <w:rFonts w:ascii="Times New Roman" w:eastAsia="Times New Roman" w:hAnsi="Times New Roman" w:cs="Times New Roman"/>
                <w:spacing w:val="-4"/>
                <w:sz w:val="24"/>
              </w:rPr>
              <w:t>А.М.Пешковского</w:t>
            </w:r>
            <w:proofErr w:type="spellEnd"/>
            <w:r>
              <w:rPr>
                <w:rFonts w:ascii="Times New Roman" w:eastAsia="Times New Roman" w:hAnsi="Times New Roman" w:cs="Times New Roman"/>
                <w:spacing w:val="-4"/>
                <w:sz w:val="24"/>
              </w:rPr>
              <w:t>.</w:t>
            </w:r>
          </w:p>
        </w:tc>
        <w:tc>
          <w:tcPr>
            <w:tcW w:w="224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осознавать и произвольно строить речевое высказывание в письменной и устной форме</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2"/>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11.01.2019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Словосочетание.</w:t>
            </w:r>
          </w:p>
        </w:tc>
        <w:tc>
          <w:tcPr>
            <w:tcW w:w="13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основные грамматические нормы русского языка</w:t>
            </w:r>
          </w:p>
        </w:tc>
        <w:tc>
          <w:tcPr>
            <w:tcW w:w="203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Знать понятие «словосочетание»; Уметь выделять словосочетания из предложения; Различать слово и словосочетание; уметь отличать словосочетание от грамматической </w:t>
            </w:r>
            <w:r>
              <w:rPr>
                <w:rFonts w:ascii="Times New Roman" w:eastAsia="Times New Roman" w:hAnsi="Times New Roman" w:cs="Times New Roman"/>
                <w:spacing w:val="-4"/>
                <w:sz w:val="24"/>
              </w:rPr>
              <w:lastRenderedPageBreak/>
              <w:t>основы</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Развивать потребность в речевом самосовершенствовании</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3"/>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12.01.2019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Словосочетание (продолжение)</w:t>
            </w:r>
          </w:p>
        </w:tc>
        <w:tc>
          <w:tcPr>
            <w:tcW w:w="13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основные грамматические нормы русского языка</w:t>
            </w:r>
          </w:p>
        </w:tc>
        <w:tc>
          <w:tcPr>
            <w:tcW w:w="203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типы словосочетаний по характеру главного слова; уметь вычленять их в предложении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потребность в речевом самосовершенствовании</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4"/>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14.01.2019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Разбор словосочетания.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действия по алгоритму</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порядок разбора словосочетания; Уметь выполнять разбор словосочетания.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навыки самостоятельной работы, способность к самооценке</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5"/>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14.01.2019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Предложение. Интонация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пользоваться предложениями для взаимодействия с окружающими людьми</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Иметь представление о предложении, интонации, логическом ударении, паузе; уметь определять интонационные особенности предложений</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рассуждений; аргументировать свое мнение; формировать внутреннюю позицию школьника</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6"/>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15.01.2019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Виды предложений по цели высказывания.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классификацию по определенным признакам</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различать предложения по цели высказывания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рассуждений; аргументировать свое мнение; формировать внутреннюю позицию школьника</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7"/>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18.01.2019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 xml:space="preserve">Что такое тип </w:t>
            </w:r>
            <w:r>
              <w:rPr>
                <w:rFonts w:ascii="Times New Roman" w:eastAsia="Times New Roman" w:hAnsi="Times New Roman" w:cs="Times New Roman"/>
                <w:spacing w:val="-4"/>
                <w:sz w:val="24"/>
              </w:rPr>
              <w:lastRenderedPageBreak/>
              <w:t>речи.</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создавать собственное высказывание по эталону</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различать типы речи; </w:t>
            </w:r>
            <w:r>
              <w:rPr>
                <w:rFonts w:ascii="Times New Roman" w:eastAsia="Times New Roman" w:hAnsi="Times New Roman" w:cs="Times New Roman"/>
                <w:spacing w:val="-4"/>
                <w:sz w:val="24"/>
              </w:rPr>
              <w:lastRenderedPageBreak/>
              <w:t>уметь находить элементы описания в художественном тексте</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осознавать и произвольно строить речевое высказывание в </w:t>
            </w:r>
            <w:r>
              <w:rPr>
                <w:rFonts w:ascii="Times New Roman" w:eastAsia="Times New Roman" w:hAnsi="Times New Roman" w:cs="Times New Roman"/>
                <w:spacing w:val="-4"/>
                <w:sz w:val="24"/>
              </w:rPr>
              <w:lastRenderedPageBreak/>
              <w:t>письменной и устной форме</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8"/>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19.01.2019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Восклицательное предложение.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применять полученные знания в публичных выступлениях</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различать  предложения по цели высказывания и эмоциональной окраске; правильно ставить знаки препинания в конце предложения.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способность к эмоциональному общению</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99"/>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21.01.2019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Описание, повествование, рассуждение.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собственное высказывание определенного типа речи по эталону</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характерные особенности каждого типа речи, уметь определять тип речи.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осознавать и произвольно строить речевое высказывание в письменной и устной форме; уметь определять основную и второстепенную информацию</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0"/>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21.01.2019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Главные члены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видеть и выделять главное, определяющее смысловое ядро</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главные члены предложения, находить основу предложения.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знания;</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1"/>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22.01.20</w:t>
            </w:r>
            <w:r>
              <w:rPr>
                <w:rFonts w:ascii="Calibri" w:eastAsia="Calibri" w:hAnsi="Calibri" w:cs="Calibri"/>
              </w:rPr>
              <w:lastRenderedPageBreak/>
              <w:t>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Главны</w:t>
            </w:r>
            <w:r>
              <w:rPr>
                <w:rFonts w:ascii="Times New Roman" w:eastAsia="Times New Roman" w:hAnsi="Times New Roman" w:cs="Times New Roman"/>
                <w:spacing w:val="-4"/>
                <w:sz w:val="24"/>
              </w:rPr>
              <w:lastRenderedPageBreak/>
              <w:t>е члены предложения. (продолжение)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видеть и </w:t>
            </w:r>
            <w:r>
              <w:rPr>
                <w:rFonts w:ascii="Times New Roman" w:eastAsia="Times New Roman" w:hAnsi="Times New Roman" w:cs="Times New Roman"/>
                <w:spacing w:val="-4"/>
                <w:sz w:val="24"/>
              </w:rPr>
              <w:lastRenderedPageBreak/>
              <w:t>выделять главное, определяющее смысловое ядро</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w:t>
            </w:r>
            <w:r>
              <w:rPr>
                <w:rFonts w:ascii="Times New Roman" w:eastAsia="Times New Roman" w:hAnsi="Times New Roman" w:cs="Times New Roman"/>
                <w:spacing w:val="-4"/>
                <w:sz w:val="24"/>
              </w:rPr>
              <w:lastRenderedPageBreak/>
              <w:t>понятие «синтаксическая структура предложения», уметь определять способы выражения главных членов предложения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2"/>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25.01.2019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Тире между подлежащим и сказуемым.</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модели речевых высказываний определенного типа</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условия постановки тире между подлежащим и сказуемым; уметь ставить тире между подлежащим и сказуемым в простых предложениях</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общие приемы решения задач; уметь адекватно использовать речевые средства для решения коммуникативных задач</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3"/>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26.01.2019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Тире между подлежащим и сказуемым.</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модели речевых высказываний определенного типа</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условия постановки тире между подлежащим и сказуемым; уметь ставить тире между подлежа</w:t>
            </w:r>
            <w:r>
              <w:rPr>
                <w:rFonts w:ascii="Times New Roman" w:eastAsia="Times New Roman" w:hAnsi="Times New Roman" w:cs="Times New Roman"/>
                <w:spacing w:val="-4"/>
                <w:sz w:val="24"/>
              </w:rPr>
              <w:lastRenderedPageBreak/>
              <w:t>щим и сказуемым в простых предложениях</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использовать общие приемы решения задач; уметь адекватно использовать речевые средства для решения коммуникативных задач</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4"/>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28.01.2019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Предложения распространенные и нераспространенные.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преобразовывать  один исходный материал в другой</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распространять предложения; характеризовать предложения по наличию главных и второстепенных членов.</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способность построения собственных высказываний с использованием распространенных предложений</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5"/>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28.01.2019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Второстепенные члены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Умение видеть и воспринимать дополнительную информацию</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Понимать значение и роль второстепенных членов предложения. Уметь выделять в предложениях второстепенные члены, которые поясняют главные и другие второстепенные члены.</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осознавать и произвольно строить речевое высказывание в письменной и устной форме; уметь определять основную и второстепенную информацию</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6"/>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29.01.2019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Дополнение.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Умение видеть и воспринимать дополнительную информацию</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Знать понятие «дополнение»; </w:t>
            </w:r>
            <w:r>
              <w:rPr>
                <w:rFonts w:ascii="Times New Roman" w:eastAsia="Times New Roman" w:hAnsi="Times New Roman" w:cs="Times New Roman"/>
                <w:spacing w:val="-4"/>
                <w:sz w:val="24"/>
              </w:rPr>
              <w:lastRenderedPageBreak/>
              <w:t>Уметь по смысловым вопросам определять дополнение, анализировать его роль в предложении.</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Развивать способность построения собственных </w:t>
            </w:r>
            <w:r>
              <w:rPr>
                <w:rFonts w:ascii="Times New Roman" w:eastAsia="Times New Roman" w:hAnsi="Times New Roman" w:cs="Times New Roman"/>
                <w:spacing w:val="-4"/>
                <w:sz w:val="24"/>
              </w:rPr>
              <w:lastRenderedPageBreak/>
              <w:t>высказываний с использованием дополнения</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7"/>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01.02.2019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Определение.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Умение видеть и воспринимать дополнительную информацию</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«определение»; Уметь по смысловым вопросам находить определение, анализировать его роль в предложении.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способность построения собственных высказываний с использованием определения</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8"/>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rPr>
                <w:rFonts w:ascii="Calibri" w:eastAsia="Calibri" w:hAnsi="Calibri" w:cs="Calibri"/>
              </w:rPr>
            </w:pPr>
            <w:r>
              <w:rPr>
                <w:rFonts w:ascii="Calibri" w:eastAsia="Calibri" w:hAnsi="Calibri" w:cs="Calibri"/>
              </w:rPr>
              <w:t>02.02.2016</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Обстоятельство.</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Умение видеть и воспринимать дополнительную информацию</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«обстоятельство»; Уметь по смысловым вопросам находить обстоятельство и определять разряд</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способность построения собственных высказываний с использованием обстоятельства</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09"/>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04.02.2019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 xml:space="preserve">Обобщение изученного по </w:t>
            </w:r>
            <w:r>
              <w:rPr>
                <w:rFonts w:ascii="Times New Roman" w:eastAsia="Times New Roman" w:hAnsi="Times New Roman" w:cs="Times New Roman"/>
                <w:spacing w:val="-4"/>
                <w:sz w:val="24"/>
              </w:rPr>
              <w:lastRenderedPageBreak/>
              <w:t>теме  «Главные и второстепенные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Уметь отбирать и систематизировать материал на определенную тему</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определять синтаксическую </w:t>
            </w:r>
            <w:r>
              <w:rPr>
                <w:rFonts w:ascii="Times New Roman" w:eastAsia="Times New Roman" w:hAnsi="Times New Roman" w:cs="Times New Roman"/>
                <w:spacing w:val="-4"/>
                <w:sz w:val="24"/>
              </w:rPr>
              <w:lastRenderedPageBreak/>
              <w:t>роль разных частей речи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 xml:space="preserve">Развивать умение </w:t>
            </w:r>
            <w:proofErr w:type="gramStart"/>
            <w:r>
              <w:rPr>
                <w:rFonts w:ascii="Times New Roman" w:eastAsia="Times New Roman" w:hAnsi="Times New Roman" w:cs="Times New Roman"/>
                <w:spacing w:val="-4"/>
                <w:sz w:val="24"/>
              </w:rPr>
              <w:t>работать  в</w:t>
            </w:r>
            <w:proofErr w:type="gramEnd"/>
            <w:r>
              <w:rPr>
                <w:rFonts w:ascii="Times New Roman" w:eastAsia="Times New Roman" w:hAnsi="Times New Roman" w:cs="Times New Roman"/>
                <w:spacing w:val="-4"/>
                <w:sz w:val="24"/>
              </w:rPr>
              <w:t xml:space="preserve"> парах, группах; уметь осознавать ответственность </w:t>
            </w:r>
            <w:r>
              <w:rPr>
                <w:rFonts w:ascii="Times New Roman" w:eastAsia="Times New Roman" w:hAnsi="Times New Roman" w:cs="Times New Roman"/>
                <w:spacing w:val="-4"/>
                <w:sz w:val="24"/>
              </w:rPr>
              <w:lastRenderedPageBreak/>
              <w:t>за общее дело</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0"/>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04.02.2019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Контрольная работа по теме «Главные и второстепенные члены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определять цель учебной деятельности и последовательность действий</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применять полученные знания на практике</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1"/>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05.02.2019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pPr>
            <w:r>
              <w:rPr>
                <w:rFonts w:ascii="Times New Roman" w:eastAsia="Times New Roman" w:hAnsi="Times New Roman" w:cs="Times New Roman"/>
                <w:spacing w:val="-4"/>
                <w:sz w:val="24"/>
              </w:rPr>
              <w:t>Анализ контрольной работы</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выполнять систематизацию и обобщение</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выполнять самопроверку; уметь видеть и исправлять недочеты</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адекватно понимать причины успеха/неуспеха в учебной деятельности</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2"/>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08.02.2019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Однородные члены предложения.</w:t>
            </w:r>
          </w:p>
          <w:p w:rsidR="007C19D1" w:rsidRDefault="007C19D1">
            <w:pPr>
              <w:spacing w:after="0" w:line="240" w:lineRule="auto"/>
              <w:jc w:val="center"/>
            </w:pP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находить тождественные и однородные явления</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находить однородные члены предложения, составлять схемы предложений с однородными членами; уметь расставлять знаки </w:t>
            </w:r>
            <w:r>
              <w:rPr>
                <w:rFonts w:ascii="Times New Roman" w:eastAsia="Times New Roman" w:hAnsi="Times New Roman" w:cs="Times New Roman"/>
                <w:spacing w:val="-4"/>
                <w:sz w:val="24"/>
              </w:rPr>
              <w:lastRenderedPageBreak/>
              <w:t>препинания.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самостоятельно создавать алгоритм деятельности; уметь планировать учебное сотрудничество</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3"/>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09.02.2019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Оценка действительности.</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давать адекватную оценку действительности</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основные способы выражения оценки действительности; Уметь составлять тексты с оценкой действительности.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стремление контролировать свою речь и оценивать ее</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4"/>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11.02.2019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Обобщающее слово перед однородными членами. Двоеточие после обобщающего слова.</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систематизировать и обобщать материал</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условия постановки двоеточия при однородных членах;</w:t>
            </w:r>
          </w:p>
          <w:p w:rsidR="007C19D1" w:rsidRDefault="002317D3">
            <w:pPr>
              <w:spacing w:after="0" w:line="240" w:lineRule="auto"/>
              <w:jc w:val="center"/>
            </w:pPr>
            <w:r>
              <w:rPr>
                <w:rFonts w:ascii="Times New Roman" w:eastAsia="Times New Roman" w:hAnsi="Times New Roman" w:cs="Times New Roman"/>
                <w:spacing w:val="-4"/>
                <w:sz w:val="24"/>
              </w:rPr>
              <w:t>Уметь находить обобщающее слова и ставить двоеточие.</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Развивать умение работать в парах, группах; уметь планировать учебное сотрудничество</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5"/>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11.02.2019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Обращение.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обращение в различных речевых ситуациях</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«обращение»; Уметь различать подлежащее и обращение; Уметь правильно ставить знаки препина</w:t>
            </w:r>
            <w:r>
              <w:rPr>
                <w:rFonts w:ascii="Times New Roman" w:eastAsia="Times New Roman" w:hAnsi="Times New Roman" w:cs="Times New Roman"/>
                <w:spacing w:val="-4"/>
                <w:sz w:val="24"/>
              </w:rPr>
              <w:lastRenderedPageBreak/>
              <w:t>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следовать в поведении моральным нормам и этическим требованиям; формировать волевую </w:t>
            </w:r>
            <w:proofErr w:type="spellStart"/>
            <w:r>
              <w:rPr>
                <w:rFonts w:ascii="Times New Roman" w:eastAsia="Times New Roman" w:hAnsi="Times New Roman" w:cs="Times New Roman"/>
                <w:spacing w:val="-4"/>
                <w:sz w:val="24"/>
              </w:rPr>
              <w:t>саморегуляцию</w:t>
            </w:r>
            <w:proofErr w:type="spellEnd"/>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6"/>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12.02.2019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Обращение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вежливые формы обращения</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обращение в устной и письменной речи; ставить знаки препинания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следовать в поведении моральным нормам и этическим требованиям; формировать волевую </w:t>
            </w:r>
            <w:proofErr w:type="spellStart"/>
            <w:r>
              <w:rPr>
                <w:rFonts w:ascii="Times New Roman" w:eastAsia="Times New Roman" w:hAnsi="Times New Roman" w:cs="Times New Roman"/>
                <w:spacing w:val="-4"/>
                <w:sz w:val="24"/>
              </w:rPr>
              <w:t>саморегуляцию</w:t>
            </w:r>
            <w:proofErr w:type="spellEnd"/>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7"/>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15.02.2019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Синтаксический разбор простого предложения.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алгоритм при выполнении учебных действий</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порядок синтаксического разбора; Уметь выполнять синтаксический разбор простого предложения.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умение следовать эталону при выполнении заданий</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8"/>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16.02.2019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Сочинение-описание по картине </w:t>
            </w:r>
            <w:proofErr w:type="spellStart"/>
            <w:r>
              <w:rPr>
                <w:rFonts w:ascii="Times New Roman" w:eastAsia="Times New Roman" w:hAnsi="Times New Roman" w:cs="Times New Roman"/>
                <w:spacing w:val="-4"/>
                <w:sz w:val="24"/>
              </w:rPr>
              <w:t>К.Ф.Юона</w:t>
            </w:r>
            <w:proofErr w:type="spellEnd"/>
            <w:r>
              <w:rPr>
                <w:rFonts w:ascii="Times New Roman" w:eastAsia="Times New Roman" w:hAnsi="Times New Roman" w:cs="Times New Roman"/>
                <w:spacing w:val="-4"/>
                <w:sz w:val="24"/>
              </w:rPr>
              <w:t xml:space="preserve"> "Русская зима".</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Совершенствовать умение составлять текст по определенной теме определенного типа речи</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Закрепить навыки написания сочинения-описания по картине. Уметь использовать изобразительно-выразительные средства</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творческие способности и эстетический вкус</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19"/>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rPr>
                <w:rFonts w:ascii="Calibri" w:eastAsia="Calibri" w:hAnsi="Calibri" w:cs="Calibri"/>
              </w:rPr>
            </w:pPr>
            <w:r>
              <w:rPr>
                <w:rFonts w:ascii="Calibri" w:eastAsia="Calibri" w:hAnsi="Calibri" w:cs="Calibri"/>
              </w:rPr>
              <w:t>18.</w:t>
            </w:r>
            <w:r w:rsidR="003D51AE">
              <w:rPr>
                <w:rFonts w:ascii="Calibri" w:eastAsia="Calibri" w:hAnsi="Calibri" w:cs="Calibri"/>
              </w:rPr>
              <w:t>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Обобщение и систематизация знаний по теме "Прост</w:t>
            </w:r>
            <w:r>
              <w:rPr>
                <w:rFonts w:ascii="Times New Roman" w:eastAsia="Times New Roman" w:hAnsi="Times New Roman" w:cs="Times New Roman"/>
                <w:spacing w:val="-4"/>
                <w:sz w:val="24"/>
              </w:rPr>
              <w:lastRenderedPageBreak/>
              <w:t>ое предложение". Анализ сочинения-описания по картине.</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Уметь выполнять систематизацию и обобщение</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выполня</w:t>
            </w:r>
            <w:r>
              <w:rPr>
                <w:rFonts w:ascii="Times New Roman" w:eastAsia="Times New Roman" w:hAnsi="Times New Roman" w:cs="Times New Roman"/>
                <w:spacing w:val="-4"/>
                <w:sz w:val="24"/>
              </w:rPr>
              <w:lastRenderedPageBreak/>
              <w:t>ть самопроверку; уметь видеть и исправлять недочеты</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адекватно понимать причины успеха/неуспеха в учебной деятельности</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0"/>
              </w:numPr>
              <w:spacing w:after="0" w:line="240" w:lineRule="auto"/>
              <w:ind w:left="786" w:hanging="360"/>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19.02.2019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Сложное предложение.</w:t>
            </w:r>
          </w:p>
          <w:p w:rsidR="007C19D1" w:rsidRDefault="007C19D1">
            <w:pPr>
              <w:spacing w:after="0" w:line="240" w:lineRule="auto"/>
              <w:jc w:val="center"/>
              <w:rPr>
                <w:rFonts w:ascii="Times New Roman" w:eastAsia="Times New Roman" w:hAnsi="Times New Roman" w:cs="Times New Roman"/>
                <w:sz w:val="24"/>
              </w:rPr>
            </w:pPr>
          </w:p>
          <w:p w:rsidR="007C19D1" w:rsidRDefault="007C19D1">
            <w:pPr>
              <w:spacing w:after="0" w:line="240" w:lineRule="auto"/>
              <w:jc w:val="center"/>
            </w:pP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использовать в речи различные типы предложений для выражения собственных мыслей</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особенности построения сложноподчиненного предложения, уметь создавать схемы и ставить знаки препинания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речевое высказывание, используя конструкцию сложного предложения; уметь точно выражать свои мысли</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1"/>
              </w:numPr>
              <w:spacing w:after="0" w:line="240" w:lineRule="auto"/>
              <w:ind w:left="786" w:hanging="360"/>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25.02.2019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Прямая речь.</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преобразовывать один вид речи в другой</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понятие «прямая речь»;</w:t>
            </w:r>
          </w:p>
          <w:p w:rsidR="007C19D1" w:rsidRDefault="002317D3">
            <w:pPr>
              <w:spacing w:after="0" w:line="240" w:lineRule="auto"/>
              <w:jc w:val="center"/>
            </w:pPr>
            <w:r>
              <w:rPr>
                <w:rFonts w:ascii="Times New Roman" w:eastAsia="Times New Roman" w:hAnsi="Times New Roman" w:cs="Times New Roman"/>
                <w:spacing w:val="-4"/>
                <w:sz w:val="24"/>
              </w:rPr>
              <w:t>Уметь правильно оформлять прямую речь на письме</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Воспитывать бережное отношение к богатству русского языка; уметь формулировать и аргументировать свое мнение</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2"/>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25.02.2019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Изложение "Отчаянный воробей".</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воспроизводить исходный материал</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сохранять стиль текста, его структуру, развернуть повествование, опираясь на </w:t>
            </w:r>
            <w:r>
              <w:rPr>
                <w:rFonts w:ascii="Times New Roman" w:eastAsia="Times New Roman" w:hAnsi="Times New Roman" w:cs="Times New Roman"/>
                <w:spacing w:val="-4"/>
                <w:sz w:val="24"/>
              </w:rPr>
              <w:lastRenderedPageBreak/>
              <w:t>исходный текст.</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Развивать память, логическое мышление, передавать личное впечатление; уметь извлекать необходимую информацию из прослушанного текста</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3"/>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26.02.2019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Анализ изложений.</w:t>
            </w:r>
          </w:p>
          <w:p w:rsidR="007C19D1" w:rsidRDefault="002317D3">
            <w:pPr>
              <w:spacing w:after="0" w:line="240" w:lineRule="auto"/>
              <w:jc w:val="center"/>
            </w:pPr>
            <w:r>
              <w:rPr>
                <w:rFonts w:ascii="Times New Roman" w:eastAsia="Times New Roman" w:hAnsi="Times New Roman" w:cs="Times New Roman"/>
                <w:spacing w:val="-4"/>
                <w:sz w:val="24"/>
              </w:rPr>
              <w:t>Диалог.</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строить диалоги по различным темам</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корректировать недочеты в работе; уметь составлять диалог, пунктуационно правильно его оформлять</w:t>
            </w:r>
          </w:p>
          <w:p w:rsidR="007C19D1" w:rsidRDefault="007C19D1">
            <w:pPr>
              <w:spacing w:after="0" w:line="240" w:lineRule="auto"/>
              <w:jc w:val="center"/>
            </w:pP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Развивать навыки различных форм речевого общения, воспитывать вежливость, толерантность</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4"/>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29.02.2019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Строение текста типа рассуждения-доказательства.</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тексты- социальную рекламу</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Знать понятия «тезис», «аргумент»</w:t>
            </w:r>
          </w:p>
          <w:p w:rsidR="007C19D1" w:rsidRDefault="002317D3">
            <w:pPr>
              <w:spacing w:after="0" w:line="240" w:lineRule="auto"/>
              <w:jc w:val="center"/>
            </w:pPr>
            <w:r>
              <w:rPr>
                <w:rFonts w:ascii="Times New Roman" w:eastAsia="Times New Roman" w:hAnsi="Times New Roman" w:cs="Times New Roman"/>
                <w:spacing w:val="-4"/>
                <w:sz w:val="24"/>
              </w:rPr>
              <w:t>Уметь составлять тексты типа рассуждения-доказательства.</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стремление к умению аргументировать свое мнение</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5"/>
              </w:numPr>
              <w:spacing w:after="0" w:line="240" w:lineRule="auto"/>
              <w:ind w:left="786" w:hanging="360"/>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29.02.2019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Повторение и обобщение изученного по теме "Синтаксис и пунктуация".</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отбирать и систематизировать материал на определенную тему</w:t>
            </w:r>
          </w:p>
          <w:p w:rsidR="007C19D1" w:rsidRDefault="007C19D1">
            <w:pPr>
              <w:spacing w:after="0" w:line="240" w:lineRule="auto"/>
              <w:jc w:val="center"/>
            </w:pP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синтаксический разбор; уметь ставить знаки препинания, находить грамматическую основу, уметь составлять схемы предлож</w:t>
            </w:r>
            <w:r>
              <w:rPr>
                <w:rFonts w:ascii="Times New Roman" w:eastAsia="Times New Roman" w:hAnsi="Times New Roman" w:cs="Times New Roman"/>
                <w:spacing w:val="-4"/>
                <w:sz w:val="24"/>
              </w:rPr>
              <w:lastRenderedPageBreak/>
              <w:t>ения.</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Формировать внутреннюю позицию школьника; стремление к сотрудничеству</w:t>
            </w: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6"/>
              </w:numPr>
              <w:spacing w:after="0" w:line="240" w:lineRule="auto"/>
              <w:ind w:left="786" w:hanging="360"/>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01.03.2019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Контрольный диктант с грамматическим заданием «Синтаксис»</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контролировать свою работу с точки зрения ее содержания</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полученные знания на практике</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p w:rsidR="007C19D1" w:rsidRDefault="007C19D1">
            <w:pPr>
              <w:spacing w:after="0" w:line="240" w:lineRule="auto"/>
              <w:jc w:val="center"/>
            </w:pPr>
          </w:p>
        </w:tc>
      </w:tr>
      <w:tr w:rsidR="007C19D1" w:rsidTr="003D51AE">
        <w:tc>
          <w:tcPr>
            <w:tcW w:w="1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7"/>
              </w:numPr>
              <w:spacing w:after="0" w:line="240" w:lineRule="auto"/>
              <w:jc w:val="center"/>
              <w:rPr>
                <w:rFonts w:ascii="Calibri" w:eastAsia="Calibri" w:hAnsi="Calibri" w:cs="Calibri"/>
              </w:rPr>
            </w:pPr>
          </w:p>
        </w:tc>
        <w:tc>
          <w:tcPr>
            <w:tcW w:w="1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03.03.2019</w:t>
            </w:r>
          </w:p>
        </w:tc>
        <w:tc>
          <w:tcPr>
            <w:tcW w:w="9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контрольного диктанта.</w:t>
            </w:r>
          </w:p>
        </w:tc>
        <w:tc>
          <w:tcPr>
            <w:tcW w:w="22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сравнивать выполненные действия с эталоном</w:t>
            </w:r>
          </w:p>
        </w:tc>
        <w:tc>
          <w:tcPr>
            <w:tcW w:w="11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объяснять орфографические и пунктуационные ошибки.</w:t>
            </w:r>
          </w:p>
        </w:tc>
        <w:tc>
          <w:tcPr>
            <w:tcW w:w="19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аналитические способности</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Морфология. Правописание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8"/>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03.03.2019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Самостоятельные и служебные части речи.</w:t>
            </w:r>
          </w:p>
        </w:tc>
        <w:tc>
          <w:tcPr>
            <w:tcW w:w="14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сопоставлять, применять различные приемы сопоставления</w:t>
            </w:r>
          </w:p>
        </w:tc>
        <w:tc>
          <w:tcPr>
            <w:tcW w:w="198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основные сведения о частях речи. Различать самостоятельные и служебные части речи.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рассуждений; аргументировать свое мнение; формировать внутреннюю позицию школьника</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29"/>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04.03.2019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Самостоятельные и служебные части речи. (продолжение)</w:t>
            </w:r>
          </w:p>
        </w:tc>
        <w:tc>
          <w:tcPr>
            <w:tcW w:w="14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сопоставлять, применять различные приемы сопоставления</w:t>
            </w:r>
          </w:p>
        </w:tc>
        <w:tc>
          <w:tcPr>
            <w:tcW w:w="198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грамматическое значение частей речи и уметь определять их роль в предложении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Глагол</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0"/>
              </w:numPr>
              <w:spacing w:after="0" w:line="240" w:lineRule="auto"/>
              <w:jc w:val="center"/>
              <w:rPr>
                <w:rFonts w:ascii="Calibri" w:eastAsia="Calibri" w:hAnsi="Calibri" w:cs="Calibri"/>
              </w:rPr>
            </w:pPr>
          </w:p>
        </w:tc>
        <w:tc>
          <w:tcPr>
            <w:tcW w:w="155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10.03.2019</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образуются глаголы.</w:t>
            </w:r>
          </w:p>
        </w:tc>
        <w:tc>
          <w:tcPr>
            <w:tcW w:w="14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применять алгоритм действий </w:t>
            </w:r>
            <w:r>
              <w:rPr>
                <w:rFonts w:ascii="Times New Roman" w:eastAsia="Times New Roman" w:hAnsi="Times New Roman" w:cs="Times New Roman"/>
                <w:spacing w:val="-4"/>
                <w:sz w:val="24"/>
              </w:rPr>
              <w:lastRenderedPageBreak/>
              <w:t>при выполнении заданий</w:t>
            </w:r>
          </w:p>
        </w:tc>
        <w:tc>
          <w:tcPr>
            <w:tcW w:w="198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способы словообразования глаголов; уметь производить </w:t>
            </w:r>
            <w:r>
              <w:rPr>
                <w:rFonts w:ascii="Times New Roman" w:eastAsia="Times New Roman" w:hAnsi="Times New Roman" w:cs="Times New Roman"/>
                <w:spacing w:val="-4"/>
                <w:sz w:val="24"/>
              </w:rPr>
              <w:lastRenderedPageBreak/>
              <w:t>словообразовательный разбор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Обогащать словарный запас</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1"/>
              </w:numPr>
              <w:spacing w:after="0" w:line="240" w:lineRule="auto"/>
              <w:jc w:val="center"/>
              <w:rPr>
                <w:rFonts w:ascii="Calibri" w:eastAsia="Calibri" w:hAnsi="Calibri" w:cs="Calibri"/>
              </w:rPr>
            </w:pPr>
          </w:p>
        </w:tc>
        <w:tc>
          <w:tcPr>
            <w:tcW w:w="155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10.03.2019</w:t>
            </w:r>
          </w:p>
        </w:tc>
        <w:tc>
          <w:tcPr>
            <w:tcW w:w="5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Вид глагола.</w:t>
            </w:r>
          </w:p>
        </w:tc>
        <w:tc>
          <w:tcPr>
            <w:tcW w:w="14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полученные на других уроках знания (</w:t>
            </w:r>
            <w:proofErr w:type="spellStart"/>
            <w:r>
              <w:rPr>
                <w:rFonts w:ascii="Times New Roman" w:eastAsia="Times New Roman" w:hAnsi="Times New Roman" w:cs="Times New Roman"/>
                <w:spacing w:val="-4"/>
                <w:sz w:val="24"/>
              </w:rPr>
              <w:t>англ.яз</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pacing w:val="-4"/>
                <w:sz w:val="24"/>
              </w:rPr>
              <w:t>тат.яз</w:t>
            </w:r>
            <w:proofErr w:type="spellEnd"/>
            <w:r>
              <w:rPr>
                <w:rFonts w:ascii="Times New Roman" w:eastAsia="Times New Roman" w:hAnsi="Times New Roman" w:cs="Times New Roman"/>
                <w:spacing w:val="-4"/>
                <w:sz w:val="24"/>
              </w:rPr>
              <w:t>.)</w:t>
            </w:r>
          </w:p>
        </w:tc>
        <w:tc>
          <w:tcPr>
            <w:tcW w:w="198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виды глагола; уметь правильно использовать глаголы несовершенного и совершенного вида в речи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алгоритм деятельности; формировать внутреннюю позицию школьника</w:t>
            </w:r>
          </w:p>
        </w:tc>
      </w:tr>
      <w:tr w:rsidR="003D51AE"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2"/>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11.03.2019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Корни с чередованием букв е-и.</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написание, использовать аргументацию</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перечень корней с чередованием е-и. уметь правильно писать слова.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аргументировать свое мнение; уметь выбирать эффективные способы решения задач</w:t>
            </w:r>
          </w:p>
        </w:tc>
      </w:tr>
      <w:tr w:rsidR="003D51AE"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14.03.2019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Неопределенная форма глагола (инфинитив).</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написание, использовать аргументацию</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неопределенной формы глагола ; Уметь безошибочно определять инфинитив, уметь правильно писать ь в конце инфинитива.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аргументировать свое мнение; уметь планировать и прогнозировать</w:t>
            </w:r>
          </w:p>
        </w:tc>
      </w:tr>
      <w:tr w:rsidR="003D51AE"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14.03.2019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Правописание -</w:t>
            </w:r>
            <w:proofErr w:type="spellStart"/>
            <w:r>
              <w:rPr>
                <w:rFonts w:ascii="Times New Roman" w:eastAsia="Times New Roman" w:hAnsi="Times New Roman" w:cs="Times New Roman"/>
                <w:spacing w:val="-4"/>
                <w:sz w:val="24"/>
              </w:rPr>
              <w:t>тся</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ться</w:t>
            </w:r>
            <w:proofErr w:type="spellEnd"/>
            <w:r>
              <w:rPr>
                <w:rFonts w:ascii="Times New Roman" w:eastAsia="Times New Roman" w:hAnsi="Times New Roman" w:cs="Times New Roman"/>
                <w:spacing w:val="-4"/>
                <w:sz w:val="24"/>
              </w:rPr>
              <w:t xml:space="preserve"> в глаголах.</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дифференцировать написание, использовать аргументацию</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выбора правописания –</w:t>
            </w:r>
            <w:proofErr w:type="spellStart"/>
            <w:r>
              <w:rPr>
                <w:rFonts w:ascii="Times New Roman" w:eastAsia="Times New Roman" w:hAnsi="Times New Roman" w:cs="Times New Roman"/>
                <w:spacing w:val="-4"/>
                <w:sz w:val="24"/>
              </w:rPr>
              <w:t>тся</w:t>
            </w:r>
            <w:proofErr w:type="spellEnd"/>
            <w:r>
              <w:rPr>
                <w:rFonts w:ascii="Times New Roman" w:eastAsia="Times New Roman" w:hAnsi="Times New Roman" w:cs="Times New Roman"/>
                <w:spacing w:val="-4"/>
                <w:sz w:val="24"/>
              </w:rPr>
              <w:t xml:space="preserve"> и –</w:t>
            </w:r>
            <w:proofErr w:type="spellStart"/>
            <w:r>
              <w:rPr>
                <w:rFonts w:ascii="Times New Roman" w:eastAsia="Times New Roman" w:hAnsi="Times New Roman" w:cs="Times New Roman"/>
                <w:spacing w:val="-4"/>
                <w:sz w:val="24"/>
              </w:rPr>
              <w:t>ться</w:t>
            </w:r>
            <w:proofErr w:type="spellEnd"/>
            <w:r>
              <w:rPr>
                <w:rFonts w:ascii="Times New Roman" w:eastAsia="Times New Roman" w:hAnsi="Times New Roman" w:cs="Times New Roman"/>
                <w:spacing w:val="-4"/>
                <w:sz w:val="24"/>
              </w:rPr>
              <w:t>, правильно ставить вопрос.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самоконтроль по результатам и способу действия</w:t>
            </w:r>
          </w:p>
        </w:tc>
      </w:tr>
      <w:tr w:rsidR="003D51AE"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15.03.2019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Как связываются предложения в тексте "Данное" и "Новое" в </w:t>
            </w:r>
            <w:r>
              <w:rPr>
                <w:rFonts w:ascii="Times New Roman" w:eastAsia="Times New Roman" w:hAnsi="Times New Roman" w:cs="Times New Roman"/>
                <w:spacing w:val="-4"/>
                <w:sz w:val="24"/>
              </w:rPr>
              <w:lastRenderedPageBreak/>
              <w:t>предложениях.</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анализировать информацию, </w:t>
            </w:r>
            <w:r>
              <w:rPr>
                <w:rFonts w:ascii="Times New Roman" w:eastAsia="Times New Roman" w:hAnsi="Times New Roman" w:cs="Times New Roman"/>
                <w:spacing w:val="-4"/>
                <w:sz w:val="24"/>
              </w:rPr>
              <w:lastRenderedPageBreak/>
              <w:t>выделять известное и новое</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структуру связи предложений в тексте; Уметь развивать мысль в </w:t>
            </w:r>
            <w:r>
              <w:rPr>
                <w:rFonts w:ascii="Times New Roman" w:eastAsia="Times New Roman" w:hAnsi="Times New Roman" w:cs="Times New Roman"/>
                <w:spacing w:val="-4"/>
                <w:sz w:val="24"/>
              </w:rPr>
              <w:lastRenderedPageBreak/>
              <w:t>тексте; находить "данное" и "новое" в предложении.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осуществлять анализ, </w:t>
            </w:r>
            <w:r>
              <w:rPr>
                <w:rFonts w:ascii="Times New Roman" w:eastAsia="Times New Roman" w:hAnsi="Times New Roman" w:cs="Times New Roman"/>
                <w:spacing w:val="-4"/>
                <w:sz w:val="24"/>
              </w:rPr>
              <w:lastRenderedPageBreak/>
              <w:t>синтез, сравнение, обобщение; строить логическую цепь рассуждения</w:t>
            </w:r>
          </w:p>
        </w:tc>
      </w:tr>
      <w:tr w:rsidR="003D51AE"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6"/>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rPr>
                <w:rFonts w:ascii="Calibri" w:eastAsia="Calibri" w:hAnsi="Calibri" w:cs="Calibri"/>
              </w:rPr>
            </w:pPr>
            <w:r>
              <w:rPr>
                <w:rFonts w:ascii="Calibri" w:eastAsia="Calibri" w:hAnsi="Calibri" w:cs="Calibri"/>
              </w:rPr>
              <w:t>17.03.</w:t>
            </w:r>
            <w:r w:rsidR="003D51AE">
              <w:rPr>
                <w:rFonts w:ascii="Calibri" w:eastAsia="Calibri" w:hAnsi="Calibri" w:cs="Calibri"/>
              </w:rPr>
              <w:t>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Наклонение глагола.</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при изучении других языков</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«наклонение глагола»; уметь определять наклонение глагола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Формировать </w:t>
            </w:r>
            <w:proofErr w:type="spellStart"/>
            <w:r>
              <w:rPr>
                <w:rFonts w:ascii="Times New Roman" w:eastAsia="Times New Roman" w:hAnsi="Times New Roman" w:cs="Times New Roman"/>
                <w:spacing w:val="-4"/>
                <w:sz w:val="24"/>
              </w:rPr>
              <w:t>полилингвистическую</w:t>
            </w:r>
            <w:proofErr w:type="spellEnd"/>
            <w:r>
              <w:rPr>
                <w:rFonts w:ascii="Times New Roman" w:eastAsia="Times New Roman" w:hAnsi="Times New Roman" w:cs="Times New Roman"/>
                <w:spacing w:val="-4"/>
                <w:sz w:val="24"/>
              </w:rPr>
              <w:t xml:space="preserve"> компетенцию</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7"/>
              </w:numPr>
              <w:spacing w:after="0" w:line="240" w:lineRule="auto"/>
              <w:jc w:val="center"/>
              <w:rPr>
                <w:rFonts w:ascii="Calibri" w:eastAsia="Calibri" w:hAnsi="Calibri"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17.03.2019</w:t>
            </w:r>
          </w:p>
        </w:tc>
        <w:tc>
          <w:tcPr>
            <w:tcW w:w="13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образуется сослагательное (условное) наклонение глагола.</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при изучении других языков</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сослагательного наклонения; Уметь образовывать форму условного наклонения; употреблять их в устной и письменной речи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общие приемы решения задач; уметь самостоятельно учитывать установленные ориентиры действий в новом учебном материале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8"/>
              </w:numPr>
              <w:spacing w:after="0" w:line="240" w:lineRule="auto"/>
              <w:jc w:val="center"/>
              <w:rPr>
                <w:rFonts w:ascii="Calibri" w:eastAsia="Calibri" w:hAnsi="Calibri"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18.03.2019</w:t>
            </w:r>
          </w:p>
        </w:tc>
        <w:tc>
          <w:tcPr>
            <w:tcW w:w="13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образуется повелительное наклонение глагола.</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при изучении других языков</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повелительного наклонения; Уметь образовывать форму повелительного наклонения глагола; использовать слова в повелительном наклонении в речи.</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вежливость, формировать формы речевого этикета</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39"/>
              </w:numPr>
              <w:spacing w:after="0" w:line="240" w:lineRule="auto"/>
              <w:jc w:val="center"/>
              <w:rPr>
                <w:rFonts w:ascii="Calibri" w:eastAsia="Calibri" w:hAnsi="Calibri"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0" w:line="240" w:lineRule="auto"/>
              <w:jc w:val="center"/>
              <w:rPr>
                <w:rFonts w:ascii="Calibri" w:eastAsia="Calibri" w:hAnsi="Calibri" w:cs="Calibri"/>
              </w:rPr>
            </w:pPr>
            <w:r>
              <w:rPr>
                <w:rFonts w:ascii="Calibri" w:eastAsia="Calibri" w:hAnsi="Calibri" w:cs="Calibri"/>
              </w:rPr>
              <w:t>18.03.2019</w:t>
            </w:r>
          </w:p>
        </w:tc>
        <w:tc>
          <w:tcPr>
            <w:tcW w:w="13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Строение текста типа повествования.</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понимать коммуникати</w:t>
            </w:r>
            <w:r>
              <w:rPr>
                <w:rFonts w:ascii="Times New Roman" w:eastAsia="Times New Roman" w:hAnsi="Times New Roman" w:cs="Times New Roman"/>
                <w:spacing w:val="-4"/>
                <w:sz w:val="24"/>
              </w:rPr>
              <w:lastRenderedPageBreak/>
              <w:t>вную установку в зависимости от речевой ситуации</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 xml:space="preserve">Знать особенности строения текста повествования; </w:t>
            </w:r>
            <w:r>
              <w:rPr>
                <w:rFonts w:ascii="Times New Roman" w:eastAsia="Times New Roman" w:hAnsi="Times New Roman" w:cs="Times New Roman"/>
                <w:spacing w:val="-4"/>
                <w:sz w:val="24"/>
              </w:rPr>
              <w:lastRenderedPageBreak/>
              <w:t>Уметь создавать собственные тексты подобного типа; уметь редактировать текст-повествование.</w:t>
            </w:r>
          </w:p>
          <w:p w:rsidR="007C19D1" w:rsidRDefault="007C19D1">
            <w:pPr>
              <w:spacing w:after="0" w:line="240" w:lineRule="auto"/>
              <w:jc w:val="cente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осознанно и </w:t>
            </w:r>
            <w:r>
              <w:rPr>
                <w:rFonts w:ascii="Times New Roman" w:eastAsia="Times New Roman" w:hAnsi="Times New Roman" w:cs="Times New Roman"/>
                <w:spacing w:val="-4"/>
                <w:sz w:val="24"/>
              </w:rPr>
              <w:lastRenderedPageBreak/>
              <w:t>произвольно строить речевое высказывание в устной и письменной форме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0"/>
              </w:numPr>
              <w:spacing w:after="0" w:line="240" w:lineRule="auto"/>
              <w:jc w:val="center"/>
              <w:rPr>
                <w:rFonts w:ascii="Calibri" w:eastAsia="Calibri" w:hAnsi="Calibri"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0" w:line="240" w:lineRule="auto"/>
              <w:jc w:val="center"/>
              <w:rPr>
                <w:rFonts w:ascii="Calibri" w:eastAsia="Calibri" w:hAnsi="Calibri" w:cs="Calibri"/>
              </w:rPr>
            </w:pPr>
            <w:r>
              <w:rPr>
                <w:rFonts w:ascii="Calibri" w:eastAsia="Calibri" w:hAnsi="Calibri" w:cs="Calibri"/>
              </w:rPr>
              <w:t>21.03.2019</w:t>
            </w:r>
          </w:p>
        </w:tc>
        <w:tc>
          <w:tcPr>
            <w:tcW w:w="13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Контрольная работа за 1 полугодие.</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применять усвоенные знания, выполнять самопроверку</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писать слова, расставлять знаки препинания.</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1"/>
              </w:numPr>
              <w:spacing w:after="0" w:line="240" w:lineRule="auto"/>
              <w:jc w:val="center"/>
              <w:rPr>
                <w:rFonts w:ascii="Calibri" w:eastAsia="Calibri" w:hAnsi="Calibri"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0" w:line="240" w:lineRule="auto"/>
              <w:jc w:val="center"/>
              <w:rPr>
                <w:rFonts w:ascii="Calibri" w:eastAsia="Calibri" w:hAnsi="Calibri" w:cs="Calibri"/>
              </w:rPr>
            </w:pPr>
            <w:r>
              <w:rPr>
                <w:rFonts w:ascii="Calibri" w:eastAsia="Calibri" w:hAnsi="Calibri" w:cs="Calibri"/>
              </w:rPr>
              <w:t>22.03.2019</w:t>
            </w:r>
          </w:p>
        </w:tc>
        <w:tc>
          <w:tcPr>
            <w:tcW w:w="13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контрольной работы</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применять усвоенные знания, выполнять самопроверку</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писать слова, расставлять знаки препинания.</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адекватно понимать причины успеха/неуспеха в учебной деятельности</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b/>
                <w:spacing w:val="-4"/>
                <w:sz w:val="24"/>
              </w:rPr>
              <w:t>4 четверть</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2"/>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03.04.2019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Времена глагола.</w:t>
            </w:r>
          </w:p>
          <w:p w:rsidR="007C19D1" w:rsidRDefault="007C19D1">
            <w:pPr>
              <w:spacing w:after="0" w:line="240" w:lineRule="auto"/>
              <w:jc w:val="center"/>
              <w:rPr>
                <w:rFonts w:ascii="Times New Roman" w:eastAsia="Times New Roman" w:hAnsi="Times New Roman" w:cs="Times New Roman"/>
                <w:sz w:val="24"/>
              </w:rPr>
            </w:pPr>
          </w:p>
          <w:p w:rsidR="007C19D1" w:rsidRDefault="007C19D1">
            <w:pPr>
              <w:spacing w:after="0" w:line="240" w:lineRule="auto"/>
              <w:jc w:val="center"/>
            </w:pP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преобразовывать информацию на основе изменений временных форм глагола</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временные формы глагола; уметь их образовывать и употреблять</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точно выражать свои мысли; развивать познавательную инициативу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04.04.2019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Времена глагола.</w:t>
            </w:r>
          </w:p>
          <w:p w:rsidR="007C19D1" w:rsidRDefault="002317D3">
            <w:pPr>
              <w:spacing w:after="0" w:line="240" w:lineRule="auto"/>
              <w:jc w:val="center"/>
            </w:pPr>
            <w:r>
              <w:rPr>
                <w:rFonts w:ascii="Times New Roman" w:eastAsia="Times New Roman" w:hAnsi="Times New Roman" w:cs="Times New Roman"/>
                <w:spacing w:val="-4"/>
                <w:sz w:val="24"/>
              </w:rPr>
              <w:t>(продолжение)</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преобразовывать информацию на основе изменений </w:t>
            </w:r>
            <w:r>
              <w:rPr>
                <w:rFonts w:ascii="Times New Roman" w:eastAsia="Times New Roman" w:hAnsi="Times New Roman" w:cs="Times New Roman"/>
                <w:spacing w:val="-4"/>
                <w:sz w:val="24"/>
              </w:rPr>
              <w:lastRenderedPageBreak/>
              <w:t>временных форм глагола</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как образуются временные формы глагола; уметь заменять одну временную форму </w:t>
            </w:r>
            <w:r>
              <w:rPr>
                <w:rFonts w:ascii="Times New Roman" w:eastAsia="Times New Roman" w:hAnsi="Times New Roman" w:cs="Times New Roman"/>
                <w:spacing w:val="-4"/>
                <w:sz w:val="24"/>
              </w:rPr>
              <w:lastRenderedPageBreak/>
              <w:t>глагола другой</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точно выражать свои мысли; развивать </w:t>
            </w:r>
            <w:r>
              <w:rPr>
                <w:rFonts w:ascii="Times New Roman" w:eastAsia="Times New Roman" w:hAnsi="Times New Roman" w:cs="Times New Roman"/>
                <w:spacing w:val="-4"/>
                <w:sz w:val="24"/>
              </w:rPr>
              <w:lastRenderedPageBreak/>
              <w:t>познавательную инициативу; уметь планировать учебное сотрудничество</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05.04.2019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Спряжение глагола. Лицо и число.</w:t>
            </w:r>
          </w:p>
        </w:tc>
        <w:tc>
          <w:tcPr>
            <w:tcW w:w="15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и использовать алгоритм при выполнении действий</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«спряжение глагола»; Уметь изменять глаголы по лицам и числам; определять личное безударное окончание глагола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внимание, умение следовать эталону в произношении глаголов</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06.04.2019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Правописание безударных личных окончаний глаголов.</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алгоритм при выполнении действий</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спряжение глаголов с безударным личным окончанием; уметь безошибочно писать личные окончания глаголов</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умение произносить глаголы в соответствии с орфоэпическими нормами</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6"/>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07.04.2019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Контрольный диктант  по  теме "Глагол".</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применять усвоенные знания, выполнять самопроверку</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писать слова, расставлять знаки препинания.</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7"/>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10.04.2019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Анализ контрольного диктанта.</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сравнивать выполненные действия с </w:t>
            </w:r>
            <w:r>
              <w:rPr>
                <w:rFonts w:ascii="Times New Roman" w:eastAsia="Times New Roman" w:hAnsi="Times New Roman" w:cs="Times New Roman"/>
                <w:spacing w:val="-4"/>
                <w:sz w:val="24"/>
              </w:rPr>
              <w:lastRenderedPageBreak/>
              <w:t>эталоном</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самостоятельно находить ошибки, выполнять корректировку</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осуществлять самоконтроль по результатам и </w:t>
            </w:r>
            <w:r>
              <w:rPr>
                <w:rFonts w:ascii="Times New Roman" w:eastAsia="Times New Roman" w:hAnsi="Times New Roman" w:cs="Times New Roman"/>
                <w:spacing w:val="-4"/>
                <w:sz w:val="24"/>
              </w:rPr>
              <w:lastRenderedPageBreak/>
              <w:t>способу действия</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8"/>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11.04.2019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Безличные глаголы. Переходные и непереходные глаголы.</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классификацию по определенным признакам</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безличных глаголов, признаки переходности-непереходности; Уметь находить безличные глаголы</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речь, делать ее разнообразной за счет использования безличных предложений</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49"/>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12.04.2019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Строение текста типа описания предмета.</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речевое высказывание в соответствии с коммуникативным замыслом</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текст типа описания.</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формулировать и аргументировать свое мнение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0"/>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D51AE">
            <w:pPr>
              <w:spacing w:after="200" w:line="276" w:lineRule="auto"/>
              <w:rPr>
                <w:rFonts w:ascii="Calibri" w:eastAsia="Calibri" w:hAnsi="Calibri" w:cs="Calibri"/>
              </w:rPr>
            </w:pPr>
            <w:r>
              <w:rPr>
                <w:rFonts w:ascii="Calibri" w:eastAsia="Calibri" w:hAnsi="Calibri" w:cs="Calibri"/>
              </w:rPr>
              <w:t>13.04.2019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Сочинение-повествование с элементом описания по фотографии </w:t>
            </w:r>
            <w:proofErr w:type="spellStart"/>
            <w:r>
              <w:rPr>
                <w:rFonts w:ascii="Times New Roman" w:eastAsia="Times New Roman" w:hAnsi="Times New Roman" w:cs="Times New Roman"/>
                <w:spacing w:val="-4"/>
                <w:sz w:val="24"/>
              </w:rPr>
              <w:t>В.Гиппенрейтера</w:t>
            </w:r>
            <w:proofErr w:type="spellEnd"/>
            <w:r>
              <w:rPr>
                <w:rFonts w:ascii="Times New Roman" w:eastAsia="Times New Roman" w:hAnsi="Times New Roman" w:cs="Times New Roman"/>
                <w:spacing w:val="-4"/>
                <w:sz w:val="24"/>
              </w:rPr>
              <w:t xml:space="preserve"> "Пятнистый олень".</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текст в соответствии с коммуникативным замыслом</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текста-описания; Уметь писать сочинение-повествование с описанием животного, различать научное и художественное описание</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рассуждения; уметь осознавать и произвольно строить речевое высказывание в устной и письменной форме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1"/>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14.04.2019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Сочинение-повествование с элементом описания по фотографии </w:t>
            </w:r>
            <w:proofErr w:type="spellStart"/>
            <w:r>
              <w:rPr>
                <w:rFonts w:ascii="Times New Roman" w:eastAsia="Times New Roman" w:hAnsi="Times New Roman" w:cs="Times New Roman"/>
                <w:spacing w:val="-4"/>
                <w:sz w:val="24"/>
              </w:rPr>
              <w:t>В.Гиппенрейтера</w:t>
            </w:r>
            <w:proofErr w:type="spellEnd"/>
            <w:r>
              <w:rPr>
                <w:rFonts w:ascii="Times New Roman" w:eastAsia="Times New Roman" w:hAnsi="Times New Roman" w:cs="Times New Roman"/>
                <w:spacing w:val="-4"/>
                <w:sz w:val="24"/>
              </w:rPr>
              <w:t xml:space="preserve"> "Пятнистый олень".</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создавать текст в соответствии с коммуни</w:t>
            </w:r>
            <w:r>
              <w:rPr>
                <w:rFonts w:ascii="Times New Roman" w:eastAsia="Times New Roman" w:hAnsi="Times New Roman" w:cs="Times New Roman"/>
                <w:spacing w:val="-4"/>
                <w:sz w:val="24"/>
              </w:rPr>
              <w:lastRenderedPageBreak/>
              <w:t>кативным замыслом</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признаки текста-описания; Уметь писать сочинение-повествование с описанием животного, различать научное </w:t>
            </w:r>
            <w:r>
              <w:rPr>
                <w:rFonts w:ascii="Times New Roman" w:eastAsia="Times New Roman" w:hAnsi="Times New Roman" w:cs="Times New Roman"/>
                <w:spacing w:val="-4"/>
                <w:sz w:val="24"/>
              </w:rPr>
              <w:lastRenderedPageBreak/>
              <w:t>и художественное описание</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строить логическую цепь рассуждения; уметь осознава</w:t>
            </w:r>
            <w:r>
              <w:rPr>
                <w:rFonts w:ascii="Times New Roman" w:eastAsia="Times New Roman" w:hAnsi="Times New Roman" w:cs="Times New Roman"/>
                <w:spacing w:val="-4"/>
                <w:sz w:val="24"/>
              </w:rPr>
              <w:lastRenderedPageBreak/>
              <w:t>ть и произвольно строить речевое высказывание в устной и письменной форме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rsidP="002317D3">
            <w:pPr>
              <w:numPr>
                <w:ilvl w:val="0"/>
                <w:numId w:val="152"/>
              </w:numPr>
              <w:spacing w:after="0" w:line="240" w:lineRule="auto"/>
              <w:ind w:left="34"/>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 xml:space="preserve">     </w:t>
            </w:r>
          </w:p>
          <w:p w:rsidR="007C19D1" w:rsidRDefault="007C19D1">
            <w:pPr>
              <w:spacing w:after="0" w:line="240" w:lineRule="auto"/>
              <w:ind w:left="34"/>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17.04.2019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Систематизация и обобщение знаний по теме "Глагол".</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отбирать и систематизировать материал на определенную тему</w:t>
            </w:r>
          </w:p>
          <w:p w:rsidR="007C19D1" w:rsidRDefault="007C19D1">
            <w:pPr>
              <w:spacing w:after="0" w:line="240" w:lineRule="auto"/>
              <w:jc w:val="center"/>
            </w:pP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вид глагола; находить изученные орфограммы, образовывать формы наклонений; определять спряжение глагола.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18.04.2019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Проверочная работа по теме "Глагол". Тест.</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полученные знания; применять алгоритм при выполнении тестовых заданий</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тест в соответствии с эталоном, выполнять самоконтроль и самопроверку</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аккуратность в работе; Уметь осуществлять контроль и оценку процесса и результата деятельности; уметь осуществлять самооценку</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Имя существительное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19.04.2019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обозначает существительное.</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отбирать материал по определенной теме и классифи</w:t>
            </w:r>
            <w:r>
              <w:rPr>
                <w:rFonts w:ascii="Times New Roman" w:eastAsia="Times New Roman" w:hAnsi="Times New Roman" w:cs="Times New Roman"/>
                <w:spacing w:val="-4"/>
                <w:sz w:val="24"/>
              </w:rPr>
              <w:lastRenderedPageBreak/>
              <w:t>цировать его</w:t>
            </w: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Знать признаки имени существительного; Уметь распределять существительные на группы в зависимости от значения</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Обогащать словарный запас, уметь выбирать эффективные </w:t>
            </w:r>
            <w:r>
              <w:rPr>
                <w:rFonts w:ascii="Times New Roman" w:eastAsia="Times New Roman" w:hAnsi="Times New Roman" w:cs="Times New Roman"/>
                <w:spacing w:val="-4"/>
                <w:sz w:val="24"/>
              </w:rPr>
              <w:lastRenderedPageBreak/>
              <w:t>способы решения задач</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20.04.2019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Систематизация и обобщение знаний по теме "Глагол".</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отбирать и систематизировать материал на определенную тему</w:t>
            </w:r>
          </w:p>
          <w:p w:rsidR="007C19D1" w:rsidRDefault="007C19D1">
            <w:pPr>
              <w:spacing w:after="0" w:line="240" w:lineRule="auto"/>
              <w:jc w:val="center"/>
            </w:pPr>
          </w:p>
        </w:tc>
        <w:tc>
          <w:tcPr>
            <w:tcW w:w="22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вид глагола; находить изученные орфограммы, образовывать формы наклонений; определять спряжение глагола.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6"/>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21.04.2019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Употребление суффиксов существительных -чик-, -</w:t>
            </w:r>
            <w:proofErr w:type="spellStart"/>
            <w:r>
              <w:rPr>
                <w:rFonts w:ascii="Times New Roman" w:eastAsia="Times New Roman" w:hAnsi="Times New Roman" w:cs="Times New Roman"/>
                <w:spacing w:val="-4"/>
                <w:sz w:val="24"/>
              </w:rPr>
              <w:t>щик</w:t>
            </w:r>
            <w:proofErr w:type="spellEnd"/>
            <w:r>
              <w:rPr>
                <w:rFonts w:ascii="Times New Roman" w:eastAsia="Times New Roman" w:hAnsi="Times New Roman" w:cs="Times New Roman"/>
                <w:spacing w:val="-4"/>
                <w:sz w:val="24"/>
              </w:rPr>
              <w:t>-.</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алгоритм при выполнении действий</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написания суффиксов –чик,-</w:t>
            </w:r>
            <w:proofErr w:type="spellStart"/>
            <w:r>
              <w:rPr>
                <w:rFonts w:ascii="Times New Roman" w:eastAsia="Times New Roman" w:hAnsi="Times New Roman" w:cs="Times New Roman"/>
                <w:spacing w:val="-4"/>
                <w:sz w:val="24"/>
              </w:rPr>
              <w:t>щик</w:t>
            </w:r>
            <w:proofErr w:type="spellEnd"/>
            <w:r>
              <w:rPr>
                <w:rFonts w:ascii="Times New Roman" w:eastAsia="Times New Roman" w:hAnsi="Times New Roman" w:cs="Times New Roman"/>
                <w:spacing w:val="-4"/>
                <w:sz w:val="24"/>
              </w:rPr>
              <w:t>; уметь безошибочно писать суффиксы</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планировать учебное сотрудничество; ставить учебные задачи</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7"/>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24.04.2019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Употребление суффиксов существительных -</w:t>
            </w:r>
            <w:proofErr w:type="spellStart"/>
            <w:r>
              <w:rPr>
                <w:rFonts w:ascii="Times New Roman" w:eastAsia="Times New Roman" w:hAnsi="Times New Roman" w:cs="Times New Roman"/>
                <w:spacing w:val="-4"/>
                <w:sz w:val="24"/>
              </w:rPr>
              <w:t>ек</w:t>
            </w:r>
            <w:proofErr w:type="spellEnd"/>
            <w:r>
              <w:rPr>
                <w:rFonts w:ascii="Times New Roman" w:eastAsia="Times New Roman" w:hAnsi="Times New Roman" w:cs="Times New Roman"/>
                <w:spacing w:val="-4"/>
                <w:sz w:val="24"/>
              </w:rPr>
              <w:t>-, -</w:t>
            </w:r>
            <w:proofErr w:type="spellStart"/>
            <w:r>
              <w:rPr>
                <w:rFonts w:ascii="Times New Roman" w:eastAsia="Times New Roman" w:hAnsi="Times New Roman" w:cs="Times New Roman"/>
                <w:spacing w:val="-4"/>
                <w:sz w:val="24"/>
              </w:rPr>
              <w:t>ик</w:t>
            </w:r>
            <w:proofErr w:type="spellEnd"/>
            <w:r>
              <w:rPr>
                <w:rFonts w:ascii="Times New Roman" w:eastAsia="Times New Roman" w:hAnsi="Times New Roman" w:cs="Times New Roman"/>
                <w:spacing w:val="-4"/>
                <w:sz w:val="24"/>
              </w:rPr>
              <w:t>-(-чик).</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логику при выполнении заданий</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написания суффиксов –</w:t>
            </w:r>
            <w:proofErr w:type="spellStart"/>
            <w:r>
              <w:rPr>
                <w:rFonts w:ascii="Times New Roman" w:eastAsia="Times New Roman" w:hAnsi="Times New Roman" w:cs="Times New Roman"/>
                <w:spacing w:val="-4"/>
                <w:sz w:val="24"/>
              </w:rPr>
              <w:t>ек</w:t>
            </w:r>
            <w:proofErr w:type="spellEnd"/>
            <w:r>
              <w:rPr>
                <w:rFonts w:ascii="Times New Roman" w:eastAsia="Times New Roman" w:hAnsi="Times New Roman" w:cs="Times New Roman"/>
                <w:spacing w:val="-4"/>
                <w:sz w:val="24"/>
              </w:rPr>
              <w:t>-,-</w:t>
            </w:r>
            <w:proofErr w:type="spellStart"/>
            <w:r>
              <w:rPr>
                <w:rFonts w:ascii="Times New Roman" w:eastAsia="Times New Roman" w:hAnsi="Times New Roman" w:cs="Times New Roman"/>
                <w:spacing w:val="-4"/>
                <w:sz w:val="24"/>
              </w:rPr>
              <w:t>ик</w:t>
            </w:r>
            <w:proofErr w:type="spellEnd"/>
            <w:r>
              <w:rPr>
                <w:rFonts w:ascii="Times New Roman" w:eastAsia="Times New Roman" w:hAnsi="Times New Roman" w:cs="Times New Roman"/>
                <w:spacing w:val="-4"/>
                <w:sz w:val="24"/>
              </w:rPr>
              <w:t>-, уметь безошибочно их писать</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словарный запас за счет  эмоционально окрашенных слов</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8"/>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25.04.2019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Слитное и раздельное написание не с именами существительными.</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разграничивать написание, использовать алгоритм  при выполнении заданий</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слитного и раздельного написания НЕ с существительными; Уметь правильно писать не с существительными.</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планировать учебное сотрудничество; осознавать ответственность за общее дело</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59"/>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26.04.2019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Слитное и раздельное написание не с именами существительными.</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разграничивать написание, использовать алгоритм  при </w:t>
            </w:r>
            <w:r>
              <w:rPr>
                <w:rFonts w:ascii="Times New Roman" w:eastAsia="Times New Roman" w:hAnsi="Times New Roman" w:cs="Times New Roman"/>
                <w:spacing w:val="-4"/>
                <w:sz w:val="24"/>
              </w:rPr>
              <w:lastRenderedPageBreak/>
              <w:t>выполнении заданий</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Знать условия слитного и раздельного написания НЕ с существительными; Уметь правильно писать не с существительным</w:t>
            </w:r>
            <w:r>
              <w:rPr>
                <w:rFonts w:ascii="Times New Roman" w:eastAsia="Times New Roman" w:hAnsi="Times New Roman" w:cs="Times New Roman"/>
                <w:spacing w:val="-4"/>
                <w:sz w:val="24"/>
              </w:rPr>
              <w:lastRenderedPageBreak/>
              <w:t>и.</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Уметь планировать учебное сотрудничество; осознавать ответственность за общее дело</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0"/>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27.04.2019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Имена существительные одушевленные и неодушевленные.</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использовать усвоенные знания при изучении других языков</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одушевленных и  неодушевленных существительных; уметь правильно их  использовать</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образность речи за счет использования олицетворений</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1"/>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28.04.2019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Обучающий  диктант  с грамматическим заданием.</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самостоятельно усвоенные знания, сравнивать с эталоном, выполнять самопроверку</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признаки имени существительного, уметь различать одушевленные и неодушевленные существительные, уметь выполнять словообразовательный разбор</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правильно писать слова и расставлять знаки препинания.</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2"/>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01.05.2019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Собственные и нарицательные имена существительные.</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создавать устные и письменные тексты с учетом адресата (обращение к окружающим)</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отличительные признаки собственных и нарицательных имен существительных, уметь безошибочно писать собственные существительные</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Воспитывать вежливость, стремление называть окружающих полными именами, разграничивать формально и неформальное общение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02.05.2019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Род имен существительных</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проводить сопоставительный анализ при изучении </w:t>
            </w:r>
            <w:r>
              <w:rPr>
                <w:rFonts w:ascii="Times New Roman" w:eastAsia="Times New Roman" w:hAnsi="Times New Roman" w:cs="Times New Roman"/>
                <w:spacing w:val="-4"/>
                <w:sz w:val="24"/>
              </w:rPr>
              <w:lastRenderedPageBreak/>
              <w:t>других языков</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Знать понятие «</w:t>
            </w:r>
            <w:proofErr w:type="spellStart"/>
            <w:r>
              <w:rPr>
                <w:rFonts w:ascii="Times New Roman" w:eastAsia="Times New Roman" w:hAnsi="Times New Roman" w:cs="Times New Roman"/>
                <w:spacing w:val="-4"/>
                <w:sz w:val="24"/>
              </w:rPr>
              <w:t>род»существительных</w:t>
            </w:r>
            <w:proofErr w:type="spellEnd"/>
            <w:r>
              <w:rPr>
                <w:rFonts w:ascii="Times New Roman" w:eastAsia="Times New Roman" w:hAnsi="Times New Roman" w:cs="Times New Roman"/>
                <w:spacing w:val="-4"/>
                <w:sz w:val="24"/>
              </w:rPr>
              <w:t xml:space="preserve">, уметь определять род  имен существительных, в том числе заимствованных </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словарный запас за счет использования заимствованных слов</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03.05.2019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Существительные общего рода. Род несклоняемых имен существительных..</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Использовать усвоенные знания о несклоняемых именах существительных при изучении иностранных языков</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особенности несклоняемых имен существительных; Уметь правильно употреблять существительные общего рода; знать особенности несклоняемых имен существительных.</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свою речь за счет использования экспрессивных особенностей имен существительных общего рода</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04.05.2019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Написание изложения, близкого к тексту.</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создавать текст по эталону, выделять главную тему и </w:t>
            </w:r>
            <w:proofErr w:type="spellStart"/>
            <w:r>
              <w:rPr>
                <w:rFonts w:ascii="Times New Roman" w:eastAsia="Times New Roman" w:hAnsi="Times New Roman" w:cs="Times New Roman"/>
                <w:spacing w:val="-4"/>
                <w:sz w:val="24"/>
              </w:rPr>
              <w:t>микротемы</w:t>
            </w:r>
            <w:proofErr w:type="spellEnd"/>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излагать текст, сохранять строение текста, языковые средства</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осознанно и произвольно строить речевое высказывание в устной и письменной форме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6"/>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05.05.2019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Число имен существительных.</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соотносить понятие «число имен существительных» в русском и иностранных языках</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понятие «число» существительных; уметь разграничивать существительные, употребляемые только в единственном числе или только во множественном числе</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стремление к правильному использованию существительных в единственном и множественном числе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7"/>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08.05.2019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Падеж и склонение имен существительных.</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структурировать изучаемый материал в зависимости от определе</w:t>
            </w:r>
            <w:r>
              <w:rPr>
                <w:rFonts w:ascii="Times New Roman" w:eastAsia="Times New Roman" w:hAnsi="Times New Roman" w:cs="Times New Roman"/>
                <w:spacing w:val="-4"/>
                <w:sz w:val="24"/>
              </w:rPr>
              <w:lastRenderedPageBreak/>
              <w:t>нного признака</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Знать особенности склонения существительных на -</w:t>
            </w:r>
            <w:proofErr w:type="spellStart"/>
            <w:r>
              <w:rPr>
                <w:rFonts w:ascii="Times New Roman" w:eastAsia="Times New Roman" w:hAnsi="Times New Roman" w:cs="Times New Roman"/>
                <w:spacing w:val="-4"/>
                <w:sz w:val="24"/>
              </w:rPr>
              <w:t>мя</w:t>
            </w:r>
            <w:proofErr w:type="spellEnd"/>
            <w:r>
              <w:rPr>
                <w:rFonts w:ascii="Times New Roman" w:eastAsia="Times New Roman" w:hAnsi="Times New Roman" w:cs="Times New Roman"/>
                <w:spacing w:val="-4"/>
                <w:sz w:val="24"/>
              </w:rPr>
              <w:t>. Уметь склонять существительные.</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правильность речи за счет знаний о склонении имен существительных</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8"/>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09.05.2019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z w:val="24"/>
              </w:rPr>
              <w:t>Правописание безударных падежных окончаний имен существительных</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проводить сравнение с эталоном, соблюдать логику действий</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особенности склонения существительных на –</w:t>
            </w:r>
            <w:proofErr w:type="spellStart"/>
            <w:r>
              <w:rPr>
                <w:rFonts w:ascii="Times New Roman" w:eastAsia="Times New Roman" w:hAnsi="Times New Roman" w:cs="Times New Roman"/>
                <w:spacing w:val="-4"/>
                <w:sz w:val="24"/>
              </w:rPr>
              <w:t>ия</w:t>
            </w:r>
            <w:proofErr w:type="spellEnd"/>
            <w:r>
              <w:rPr>
                <w:rFonts w:ascii="Times New Roman" w:eastAsia="Times New Roman" w:hAnsi="Times New Roman" w:cs="Times New Roman"/>
                <w:spacing w:val="-4"/>
                <w:sz w:val="24"/>
              </w:rPr>
              <w:t>,-</w:t>
            </w:r>
            <w:proofErr w:type="spellStart"/>
            <w:r>
              <w:rPr>
                <w:rFonts w:ascii="Times New Roman" w:eastAsia="Times New Roman" w:hAnsi="Times New Roman" w:cs="Times New Roman"/>
                <w:spacing w:val="-4"/>
                <w:sz w:val="24"/>
              </w:rPr>
              <w:t>ий</w:t>
            </w:r>
            <w:proofErr w:type="spellEnd"/>
            <w:r>
              <w:rPr>
                <w:rFonts w:ascii="Times New Roman" w:eastAsia="Times New Roman" w:hAnsi="Times New Roman" w:cs="Times New Roman"/>
                <w:spacing w:val="-4"/>
                <w:sz w:val="24"/>
              </w:rPr>
              <w:t>,-</w:t>
            </w:r>
            <w:proofErr w:type="spellStart"/>
            <w:r>
              <w:rPr>
                <w:rFonts w:ascii="Times New Roman" w:eastAsia="Times New Roman" w:hAnsi="Times New Roman" w:cs="Times New Roman"/>
                <w:spacing w:val="-4"/>
                <w:sz w:val="24"/>
              </w:rPr>
              <w:t>ие</w:t>
            </w:r>
            <w:proofErr w:type="spellEnd"/>
            <w:r>
              <w:rPr>
                <w:rFonts w:ascii="Times New Roman" w:eastAsia="Times New Roman" w:hAnsi="Times New Roman" w:cs="Times New Roman"/>
                <w:spacing w:val="-4"/>
                <w:sz w:val="24"/>
              </w:rPr>
              <w:t>; уметь правильно писать безударные окончания существительных</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умение следовать эталону в выполнении действий</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69"/>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10.05.2019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Употребление имен существительных в речи.</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тексты различных типов и стилей с использованием имен существительных</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важность употребления существительных в текстах разного типа; уметь правильно использовать их в речи</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Обогащать словарный запас за счет существительных, обозначающих признаки и действия</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0"/>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11.05.2019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Систематизация и обобщение знаний по теме "Имя существительное".</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имя существительное, определять морфологические, синтаксические, грамматические признаки.</w:t>
            </w: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1"/>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12.05.2019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230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Контрольная работа по теме "Имя существительное".</w:t>
            </w:r>
          </w:p>
        </w:tc>
        <w:tc>
          <w:tcPr>
            <w:tcW w:w="11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выполнять действия, осуществлять самоконтроль, выполнять самопроверку</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применять усвоенные знания в самостоятельных действиях</w:t>
            </w:r>
          </w:p>
          <w:p w:rsidR="007C19D1" w:rsidRDefault="007C19D1">
            <w:pPr>
              <w:spacing w:after="0" w:line="240" w:lineRule="auto"/>
              <w:jc w:val="center"/>
              <w:rPr>
                <w:rFonts w:ascii="Times New Roman" w:eastAsia="Times New Roman" w:hAnsi="Times New Roman" w:cs="Times New Roman"/>
                <w:sz w:val="24"/>
              </w:rPr>
            </w:pPr>
          </w:p>
          <w:p w:rsidR="007C19D1" w:rsidRDefault="007C19D1">
            <w:pPr>
              <w:spacing w:after="0" w:line="240" w:lineRule="auto"/>
              <w:jc w:val="center"/>
            </w:pPr>
          </w:p>
        </w:tc>
        <w:tc>
          <w:tcPr>
            <w:tcW w:w="12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9463" w:type="dxa"/>
            <w:gridSpan w:val="2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Имя прилагательное</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2"/>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15.05.2019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Что обозначает имя прилагательное.</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дифференцировать </w:t>
            </w:r>
            <w:r>
              <w:rPr>
                <w:rFonts w:ascii="Times New Roman" w:eastAsia="Times New Roman" w:hAnsi="Times New Roman" w:cs="Times New Roman"/>
                <w:spacing w:val="-4"/>
                <w:sz w:val="24"/>
              </w:rPr>
              <w:lastRenderedPageBreak/>
              <w:t>явления по их признакам, определять их отличительные свойства</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Знать морфологические признаки имени прилагательного; уметь </w:t>
            </w:r>
            <w:r>
              <w:rPr>
                <w:rFonts w:ascii="Times New Roman" w:eastAsia="Times New Roman" w:hAnsi="Times New Roman" w:cs="Times New Roman"/>
                <w:spacing w:val="-4"/>
                <w:sz w:val="24"/>
              </w:rPr>
              <w:lastRenderedPageBreak/>
              <w:t>находить в тексте имена прилагательные</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Развивать умение </w:t>
            </w:r>
            <w:r>
              <w:rPr>
                <w:rFonts w:ascii="Times New Roman" w:eastAsia="Times New Roman" w:hAnsi="Times New Roman" w:cs="Times New Roman"/>
                <w:spacing w:val="-4"/>
                <w:sz w:val="24"/>
              </w:rPr>
              <w:lastRenderedPageBreak/>
              <w:t>обогащать свою речь за счет эпитетов; формировать внутреннюю позицию школьника</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16.05.2019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Прилагательные качественные, относительные и притяжательные.</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составлять классификацию по определенным признакам, выполнять дифференциацию</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классификацию имен прилагательных по разрядам; уметь находить в тексте имена прилагательные</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строить логическую цепь рассуждений; аргументировать свое мнение; формировать внутреннюю позицию школьника</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17.05.2019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Правописание окончаний имен прилагательных.</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действия по алгоритму, сравнивать с эталоном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условия написания окончаний и дефисного написания имен прилагательных; уметь проверять написание прилагательных</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Уметь проверять написание окончаний имен прилагательных по окончанию вопроса; </w:t>
            </w:r>
            <w:r>
              <w:rPr>
                <w:rFonts w:ascii="Times New Roman" w:eastAsia="Times New Roman" w:hAnsi="Times New Roman" w:cs="Times New Roman"/>
                <w:spacing w:val="-4"/>
                <w:sz w:val="24"/>
              </w:rPr>
              <w:lastRenderedPageBreak/>
              <w:t xml:space="preserve">уметь применять правило </w:t>
            </w:r>
            <w:proofErr w:type="spellStart"/>
            <w:r>
              <w:rPr>
                <w:rFonts w:ascii="Times New Roman" w:eastAsia="Times New Roman" w:hAnsi="Times New Roman" w:cs="Times New Roman"/>
                <w:spacing w:val="-4"/>
                <w:sz w:val="24"/>
              </w:rPr>
              <w:t>сдефисном</w:t>
            </w:r>
            <w:proofErr w:type="spellEnd"/>
            <w:r>
              <w:rPr>
                <w:rFonts w:ascii="Times New Roman" w:eastAsia="Times New Roman" w:hAnsi="Times New Roman" w:cs="Times New Roman"/>
                <w:spacing w:val="-4"/>
                <w:sz w:val="24"/>
              </w:rPr>
              <w:t xml:space="preserve"> написании прилагательных, обозначив оттенки цветов.</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18.05.2019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Образование имен прилагательных.</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выполнять действия  по аналогии (с именами существительными)</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способы образования имен прилагательных; Уметь образовывать слова суффиксальным способом, разбирать слова по составу; выполнять морфологический разбор.</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и обогащать речь за счет использования эмоционально окрашенных имен прилагательных</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6"/>
              </w:numPr>
              <w:spacing w:after="0" w:line="240" w:lineRule="auto"/>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19.05.2019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Прилагательные полные и краткие.</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проводить сравнение явлений, видеть сходство и различие</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морфологические и синтаксические признаки полных и кратких прилагательных; уметь находить краткие прилагательные в тексте; безошибочно писать краткие прилагательные с основой на шипящий</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и обогащать речь за счет использования кратких форм имен прилагательных</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7"/>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22.05.2019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Сравнительная и превосходная степень </w:t>
            </w:r>
            <w:r>
              <w:rPr>
                <w:rFonts w:ascii="Times New Roman" w:eastAsia="Times New Roman" w:hAnsi="Times New Roman" w:cs="Times New Roman"/>
                <w:spacing w:val="-4"/>
                <w:sz w:val="24"/>
              </w:rPr>
              <w:lastRenderedPageBreak/>
              <w:t>качественных имен прилагательных.</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Уметь сравнивать понятия </w:t>
            </w:r>
            <w:r>
              <w:rPr>
                <w:rFonts w:ascii="Times New Roman" w:eastAsia="Times New Roman" w:hAnsi="Times New Roman" w:cs="Times New Roman"/>
                <w:spacing w:val="-4"/>
                <w:sz w:val="24"/>
              </w:rPr>
              <w:lastRenderedPageBreak/>
              <w:t>и явления, выявлять большую и меньшую степень</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 xml:space="preserve">Иметь представление о сравнительной и превосходной степени; </w:t>
            </w:r>
            <w:r>
              <w:rPr>
                <w:rFonts w:ascii="Times New Roman" w:eastAsia="Times New Roman" w:hAnsi="Times New Roman" w:cs="Times New Roman"/>
                <w:spacing w:val="-4"/>
                <w:sz w:val="24"/>
              </w:rPr>
              <w:lastRenderedPageBreak/>
              <w:t>об особенностях употребления степеней сравнения. Уметь производить морфологический разбор.</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lastRenderedPageBreak/>
              <w:t>Развивать и обогащ</w:t>
            </w:r>
            <w:r>
              <w:rPr>
                <w:rFonts w:ascii="Times New Roman" w:eastAsia="Times New Roman" w:hAnsi="Times New Roman" w:cs="Times New Roman"/>
                <w:spacing w:val="-4"/>
                <w:sz w:val="24"/>
              </w:rPr>
              <w:lastRenderedPageBreak/>
              <w:t>ать речь за счет использования прилагательных в сравнительной и превосходной степени</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8"/>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23.05.2019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Как образуется сравнительная и превосходная степени прилагательного.</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определять сходство и различие явлений</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Знать, как образуются прилагательные сравнительной  и превосходной степени;  уметь образовывать степени  сравнения и правильно употреблять их в речи</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Развивать и обогащать речь за счет использования прилагательных в сравнительной и превосходной степени</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79"/>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24.05.2019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Контрольный диктант  по итогам года.</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самостоятельно выполнять работу, осуществлять самоконтроль и самопроверку</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применять усвоенные знания в самостоятельных действиях</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осуществлять контроль и оценку процесса и результата деятельности; уметь осуществлять самооценку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0"/>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25.05.2019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Times New Roman" w:eastAsia="Times New Roman" w:hAnsi="Times New Roman" w:cs="Times New Roman"/>
                <w:spacing w:val="-4"/>
                <w:sz w:val="24"/>
              </w:rPr>
            </w:pPr>
          </w:p>
          <w:p w:rsidR="007C19D1" w:rsidRDefault="002317D3">
            <w:pPr>
              <w:spacing w:after="0" w:line="240" w:lineRule="auto"/>
              <w:jc w:val="center"/>
            </w:pPr>
            <w:r>
              <w:rPr>
                <w:rFonts w:ascii="Times New Roman" w:eastAsia="Times New Roman" w:hAnsi="Times New Roman" w:cs="Times New Roman"/>
                <w:spacing w:val="-4"/>
                <w:sz w:val="24"/>
              </w:rPr>
              <w:t>Анализ контрольного диктанта.</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сравнивать собственные действия с эталоном</w:t>
            </w:r>
          </w:p>
          <w:p w:rsidR="007C19D1" w:rsidRDefault="007C19D1">
            <w:pPr>
              <w:spacing w:after="0" w:line="240" w:lineRule="auto"/>
              <w:jc w:val="center"/>
            </w:pP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rPr>
                <w:rFonts w:ascii="Times New Roman" w:eastAsia="Times New Roman" w:hAnsi="Times New Roman" w:cs="Times New Roman"/>
                <w:spacing w:val="-4"/>
                <w:sz w:val="24"/>
              </w:rPr>
            </w:pPr>
            <w:r>
              <w:rPr>
                <w:rFonts w:ascii="Times New Roman" w:eastAsia="Times New Roman" w:hAnsi="Times New Roman" w:cs="Times New Roman"/>
                <w:spacing w:val="-4"/>
                <w:sz w:val="24"/>
              </w:rPr>
              <w:t>Уметь самостоятельно находить ошибки, недочеты, исправлять их</w:t>
            </w:r>
          </w:p>
          <w:p w:rsidR="007C19D1" w:rsidRDefault="007C19D1">
            <w:pPr>
              <w:spacing w:after="0" w:line="240" w:lineRule="auto"/>
              <w:jc w:val="cente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адекватно понимать причины успеха/неуспеха в учебной деятельности</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1"/>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26.05.2019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 xml:space="preserve">Повторение </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части речи, определять морфологические, синтаксические, грамматические признаки, опознавать изученные орфограммы.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2"/>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29.05.2019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pPr>
            <w:r>
              <w:rPr>
                <w:rFonts w:ascii="Times New Roman" w:eastAsia="Times New Roman" w:hAnsi="Times New Roman" w:cs="Times New Roman"/>
                <w:spacing w:val="-4"/>
                <w:sz w:val="24"/>
              </w:rPr>
              <w:t xml:space="preserve">Повторение </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части речи, определять морфологические, синтаксические, грамматические признаки, опознавать изученные орфограммы.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3"/>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30.05.2019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pPr>
            <w:r>
              <w:rPr>
                <w:rFonts w:ascii="Times New Roman" w:eastAsia="Times New Roman" w:hAnsi="Times New Roman" w:cs="Times New Roman"/>
                <w:spacing w:val="-4"/>
                <w:sz w:val="24"/>
              </w:rPr>
              <w:t xml:space="preserve">Повторение </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части речи, определять морфологические, синтаксические, грамматические признаки, опознавать изученные орфограммы.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w:t>
            </w:r>
            <w:r>
              <w:rPr>
                <w:rFonts w:ascii="Times New Roman" w:eastAsia="Times New Roman" w:hAnsi="Times New Roman" w:cs="Times New Roman"/>
                <w:spacing w:val="-4"/>
                <w:sz w:val="24"/>
              </w:rPr>
              <w:lastRenderedPageBreak/>
              <w:t>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4"/>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31.05.2019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pPr>
            <w:r>
              <w:rPr>
                <w:rFonts w:ascii="Times New Roman" w:eastAsia="Times New Roman" w:hAnsi="Times New Roman" w:cs="Times New Roman"/>
                <w:spacing w:val="-4"/>
                <w:sz w:val="24"/>
              </w:rPr>
              <w:t xml:space="preserve">Повторение </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части речи, определять морфологические, синтаксические, грамматические признаки, опознавать изученные орфограммы.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r w:rsidR="007C19D1" w:rsidTr="003D51AE">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rsidP="002317D3">
            <w:pPr>
              <w:numPr>
                <w:ilvl w:val="0"/>
                <w:numId w:val="185"/>
              </w:numPr>
              <w:spacing w:after="0" w:line="240" w:lineRule="auto"/>
              <w:jc w:val="center"/>
              <w:rPr>
                <w:rFonts w:ascii="Calibri" w:eastAsia="Calibri" w:hAnsi="Calibri" w:cs="Calibri"/>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387689">
            <w:pPr>
              <w:spacing w:after="200" w:line="276" w:lineRule="auto"/>
              <w:rPr>
                <w:rFonts w:ascii="Calibri" w:eastAsia="Calibri" w:hAnsi="Calibri" w:cs="Calibri"/>
              </w:rPr>
            </w:pPr>
            <w:r>
              <w:rPr>
                <w:rFonts w:ascii="Calibri" w:eastAsia="Calibri" w:hAnsi="Calibri" w:cs="Calibri"/>
              </w:rPr>
              <w:t>31.05.2019</w:t>
            </w:r>
          </w:p>
        </w:tc>
        <w:tc>
          <w:tcPr>
            <w:tcW w:w="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7C19D1">
            <w:pPr>
              <w:spacing w:after="0" w:line="240" w:lineRule="auto"/>
              <w:jc w:val="center"/>
              <w:rPr>
                <w:rFonts w:ascii="Calibri" w:eastAsia="Calibri" w:hAnsi="Calibri" w:cs="Calibri"/>
              </w:rPr>
            </w:pPr>
          </w:p>
        </w:tc>
        <w:tc>
          <w:tcPr>
            <w:tcW w:w="1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200" w:line="276" w:lineRule="auto"/>
            </w:pPr>
            <w:r>
              <w:rPr>
                <w:rFonts w:ascii="Times New Roman" w:eastAsia="Times New Roman" w:hAnsi="Times New Roman" w:cs="Times New Roman"/>
                <w:spacing w:val="-4"/>
                <w:sz w:val="24"/>
              </w:rPr>
              <w:t xml:space="preserve">Повторение </w:t>
            </w:r>
          </w:p>
        </w:tc>
        <w:tc>
          <w:tcPr>
            <w:tcW w:w="1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классифицировать явления по определенным признакам и свойствам</w:t>
            </w:r>
          </w:p>
        </w:tc>
        <w:tc>
          <w:tcPr>
            <w:tcW w:w="280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Уметь опознавать в тексте части речи, определять морфологические, синтаксические, грамматические признаки, опознавать изученные орфограммы.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9D1" w:rsidRDefault="002317D3">
            <w:pPr>
              <w:spacing w:after="0" w:line="240" w:lineRule="auto"/>
              <w:jc w:val="center"/>
            </w:pPr>
            <w:r>
              <w:rPr>
                <w:rFonts w:ascii="Times New Roman" w:eastAsia="Times New Roman" w:hAnsi="Times New Roman" w:cs="Times New Roman"/>
                <w:spacing w:val="-4"/>
                <w:sz w:val="24"/>
              </w:rPr>
              <w:t>Формировать внутреннюю позицию школьника; стремление к сотрудничеству</w:t>
            </w:r>
          </w:p>
        </w:tc>
      </w:tr>
    </w:tbl>
    <w:p w:rsidR="007C19D1" w:rsidRDefault="007C19D1">
      <w:pPr>
        <w:spacing w:after="0" w:line="240" w:lineRule="auto"/>
        <w:jc w:val="center"/>
        <w:rPr>
          <w:rFonts w:ascii="Times New Roman" w:eastAsia="Times New Roman" w:hAnsi="Times New Roman" w:cs="Times New Roman"/>
          <w:sz w:val="24"/>
        </w:rPr>
      </w:pPr>
    </w:p>
    <w:sectPr w:rsidR="007C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83C"/>
    <w:multiLevelType w:val="multilevel"/>
    <w:tmpl w:val="991E7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95AED"/>
    <w:multiLevelType w:val="multilevel"/>
    <w:tmpl w:val="ECB6B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6493F"/>
    <w:multiLevelType w:val="multilevel"/>
    <w:tmpl w:val="7DF0B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47CF5"/>
    <w:multiLevelType w:val="multilevel"/>
    <w:tmpl w:val="0BFC4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C20E9"/>
    <w:multiLevelType w:val="multilevel"/>
    <w:tmpl w:val="91C01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D30F3"/>
    <w:multiLevelType w:val="multilevel"/>
    <w:tmpl w:val="24540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367979"/>
    <w:multiLevelType w:val="multilevel"/>
    <w:tmpl w:val="F0AA4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B201C"/>
    <w:multiLevelType w:val="multilevel"/>
    <w:tmpl w:val="21CA8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EE5880"/>
    <w:multiLevelType w:val="multilevel"/>
    <w:tmpl w:val="DE84E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B834F5"/>
    <w:multiLevelType w:val="multilevel"/>
    <w:tmpl w:val="A93E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90EE8"/>
    <w:multiLevelType w:val="multilevel"/>
    <w:tmpl w:val="11924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4425E4"/>
    <w:multiLevelType w:val="multilevel"/>
    <w:tmpl w:val="B380E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4B1798"/>
    <w:multiLevelType w:val="multilevel"/>
    <w:tmpl w:val="8F5AE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8A0093"/>
    <w:multiLevelType w:val="multilevel"/>
    <w:tmpl w:val="73DC4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B75132"/>
    <w:multiLevelType w:val="multilevel"/>
    <w:tmpl w:val="7716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597BE0"/>
    <w:multiLevelType w:val="multilevel"/>
    <w:tmpl w:val="0ECC1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BB2B91"/>
    <w:multiLevelType w:val="multilevel"/>
    <w:tmpl w:val="0E5C4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C65267"/>
    <w:multiLevelType w:val="multilevel"/>
    <w:tmpl w:val="DFC88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261473"/>
    <w:multiLevelType w:val="multilevel"/>
    <w:tmpl w:val="68D64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3F6081"/>
    <w:multiLevelType w:val="multilevel"/>
    <w:tmpl w:val="F78EB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797D11"/>
    <w:multiLevelType w:val="multilevel"/>
    <w:tmpl w:val="A2225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B4689B"/>
    <w:multiLevelType w:val="multilevel"/>
    <w:tmpl w:val="BB24C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B80C9E"/>
    <w:multiLevelType w:val="multilevel"/>
    <w:tmpl w:val="80A81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BE5EDB"/>
    <w:multiLevelType w:val="multilevel"/>
    <w:tmpl w:val="A3C0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C15C53"/>
    <w:multiLevelType w:val="multilevel"/>
    <w:tmpl w:val="40685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DB4FCA"/>
    <w:multiLevelType w:val="multilevel"/>
    <w:tmpl w:val="7EC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5D3BA2"/>
    <w:multiLevelType w:val="multilevel"/>
    <w:tmpl w:val="CDC6A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6205FF"/>
    <w:multiLevelType w:val="multilevel"/>
    <w:tmpl w:val="5E30F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897B8A"/>
    <w:multiLevelType w:val="multilevel"/>
    <w:tmpl w:val="6214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686455"/>
    <w:multiLevelType w:val="multilevel"/>
    <w:tmpl w:val="C8667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AB7571"/>
    <w:multiLevelType w:val="multilevel"/>
    <w:tmpl w:val="64269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FD409F"/>
    <w:multiLevelType w:val="multilevel"/>
    <w:tmpl w:val="C99AA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5E1122"/>
    <w:multiLevelType w:val="multilevel"/>
    <w:tmpl w:val="DAA8F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A375F9"/>
    <w:multiLevelType w:val="multilevel"/>
    <w:tmpl w:val="609E2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447A18"/>
    <w:multiLevelType w:val="multilevel"/>
    <w:tmpl w:val="5D724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4F26C7"/>
    <w:multiLevelType w:val="multilevel"/>
    <w:tmpl w:val="A8762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EE76AD"/>
    <w:multiLevelType w:val="multilevel"/>
    <w:tmpl w:val="5532B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F50BEB"/>
    <w:multiLevelType w:val="multilevel"/>
    <w:tmpl w:val="F3C2E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6027917"/>
    <w:multiLevelType w:val="multilevel"/>
    <w:tmpl w:val="5B8C8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86B04CC"/>
    <w:multiLevelType w:val="multilevel"/>
    <w:tmpl w:val="839C7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8B21759"/>
    <w:multiLevelType w:val="multilevel"/>
    <w:tmpl w:val="B49E9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8DE292C"/>
    <w:multiLevelType w:val="multilevel"/>
    <w:tmpl w:val="5400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7127DD"/>
    <w:multiLevelType w:val="multilevel"/>
    <w:tmpl w:val="F1723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A2831EC"/>
    <w:multiLevelType w:val="multilevel"/>
    <w:tmpl w:val="C2467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AFA176F"/>
    <w:multiLevelType w:val="multilevel"/>
    <w:tmpl w:val="40602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860821"/>
    <w:multiLevelType w:val="multilevel"/>
    <w:tmpl w:val="06A06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8F4F96"/>
    <w:multiLevelType w:val="multilevel"/>
    <w:tmpl w:val="E3886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D5A38C8"/>
    <w:multiLevelType w:val="multilevel"/>
    <w:tmpl w:val="FCCA6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7F48AF"/>
    <w:multiLevelType w:val="multilevel"/>
    <w:tmpl w:val="71240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934CAD"/>
    <w:multiLevelType w:val="multilevel"/>
    <w:tmpl w:val="B9300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DD417A4"/>
    <w:multiLevelType w:val="multilevel"/>
    <w:tmpl w:val="686C8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DD6063"/>
    <w:multiLevelType w:val="multilevel"/>
    <w:tmpl w:val="2864E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3875FB"/>
    <w:multiLevelType w:val="multilevel"/>
    <w:tmpl w:val="D0F28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1446551"/>
    <w:multiLevelType w:val="multilevel"/>
    <w:tmpl w:val="347CE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991EA1"/>
    <w:multiLevelType w:val="multilevel"/>
    <w:tmpl w:val="8C925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1BA18C0"/>
    <w:multiLevelType w:val="multilevel"/>
    <w:tmpl w:val="8B722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2915D11"/>
    <w:multiLevelType w:val="multilevel"/>
    <w:tmpl w:val="3844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3371B04"/>
    <w:multiLevelType w:val="multilevel"/>
    <w:tmpl w:val="32C2B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162939"/>
    <w:multiLevelType w:val="multilevel"/>
    <w:tmpl w:val="4634B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AE39DC"/>
    <w:multiLevelType w:val="multilevel"/>
    <w:tmpl w:val="C4989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EB37DC"/>
    <w:multiLevelType w:val="multilevel"/>
    <w:tmpl w:val="6B8A0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6F07C6E"/>
    <w:multiLevelType w:val="multilevel"/>
    <w:tmpl w:val="B4FE2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1A5ABB"/>
    <w:multiLevelType w:val="multilevel"/>
    <w:tmpl w:val="EBCEE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7ED7B5C"/>
    <w:multiLevelType w:val="multilevel"/>
    <w:tmpl w:val="91607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BB58BB"/>
    <w:multiLevelType w:val="multilevel"/>
    <w:tmpl w:val="84147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A13D70"/>
    <w:multiLevelType w:val="multilevel"/>
    <w:tmpl w:val="5E0A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A406E8"/>
    <w:multiLevelType w:val="multilevel"/>
    <w:tmpl w:val="3328F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B367BCC"/>
    <w:multiLevelType w:val="multilevel"/>
    <w:tmpl w:val="2CD2D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C3A67DD"/>
    <w:multiLevelType w:val="multilevel"/>
    <w:tmpl w:val="D1F2D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C6A2610"/>
    <w:multiLevelType w:val="multilevel"/>
    <w:tmpl w:val="E2EE4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CAB5780"/>
    <w:multiLevelType w:val="multilevel"/>
    <w:tmpl w:val="1946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CDD4EA2"/>
    <w:multiLevelType w:val="multilevel"/>
    <w:tmpl w:val="BF7E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D031275"/>
    <w:multiLevelType w:val="multilevel"/>
    <w:tmpl w:val="7C5E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E1E7DBB"/>
    <w:multiLevelType w:val="multilevel"/>
    <w:tmpl w:val="9CFCF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0880F83"/>
    <w:multiLevelType w:val="multilevel"/>
    <w:tmpl w:val="6BFC4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431CE2"/>
    <w:multiLevelType w:val="multilevel"/>
    <w:tmpl w:val="63066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816E96"/>
    <w:multiLevelType w:val="multilevel"/>
    <w:tmpl w:val="83167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1175F3"/>
    <w:multiLevelType w:val="multilevel"/>
    <w:tmpl w:val="7A2A3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220361C"/>
    <w:multiLevelType w:val="multilevel"/>
    <w:tmpl w:val="3F8C6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7A30A7"/>
    <w:multiLevelType w:val="multilevel"/>
    <w:tmpl w:val="876A7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33B118A"/>
    <w:multiLevelType w:val="multilevel"/>
    <w:tmpl w:val="3D5C4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42F387F"/>
    <w:multiLevelType w:val="multilevel"/>
    <w:tmpl w:val="4BC64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177A72"/>
    <w:multiLevelType w:val="multilevel"/>
    <w:tmpl w:val="8D50A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53F6758"/>
    <w:multiLevelType w:val="multilevel"/>
    <w:tmpl w:val="B7280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5E83870"/>
    <w:multiLevelType w:val="multilevel"/>
    <w:tmpl w:val="E0967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6E77649"/>
    <w:multiLevelType w:val="multilevel"/>
    <w:tmpl w:val="21200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73952E8"/>
    <w:multiLevelType w:val="multilevel"/>
    <w:tmpl w:val="BE5EB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7AA418E"/>
    <w:multiLevelType w:val="multilevel"/>
    <w:tmpl w:val="61A20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B02CCD"/>
    <w:multiLevelType w:val="multilevel"/>
    <w:tmpl w:val="C47C7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8344F8A"/>
    <w:multiLevelType w:val="multilevel"/>
    <w:tmpl w:val="3112D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6E22C6"/>
    <w:multiLevelType w:val="multilevel"/>
    <w:tmpl w:val="90BE4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9025213"/>
    <w:multiLevelType w:val="multilevel"/>
    <w:tmpl w:val="D4463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98D0DEA"/>
    <w:multiLevelType w:val="multilevel"/>
    <w:tmpl w:val="F8E86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7702DC"/>
    <w:multiLevelType w:val="multilevel"/>
    <w:tmpl w:val="D28AB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C456DE3"/>
    <w:multiLevelType w:val="multilevel"/>
    <w:tmpl w:val="D6B0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0B5F42"/>
    <w:multiLevelType w:val="multilevel"/>
    <w:tmpl w:val="4EC8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354247"/>
    <w:multiLevelType w:val="multilevel"/>
    <w:tmpl w:val="B70C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B672DB"/>
    <w:multiLevelType w:val="multilevel"/>
    <w:tmpl w:val="30AA3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FD4645D"/>
    <w:multiLevelType w:val="multilevel"/>
    <w:tmpl w:val="08DC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D7A0C"/>
    <w:multiLevelType w:val="multilevel"/>
    <w:tmpl w:val="CDBA0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906429"/>
    <w:multiLevelType w:val="multilevel"/>
    <w:tmpl w:val="A5F09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2284B87"/>
    <w:multiLevelType w:val="multilevel"/>
    <w:tmpl w:val="60227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2516518"/>
    <w:multiLevelType w:val="multilevel"/>
    <w:tmpl w:val="1D5A8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3AC5D37"/>
    <w:multiLevelType w:val="multilevel"/>
    <w:tmpl w:val="8472A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3D05406"/>
    <w:multiLevelType w:val="multilevel"/>
    <w:tmpl w:val="72C0C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44C4FB8"/>
    <w:multiLevelType w:val="multilevel"/>
    <w:tmpl w:val="00D09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5E81D39"/>
    <w:multiLevelType w:val="multilevel"/>
    <w:tmpl w:val="83F61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5D1B60"/>
    <w:multiLevelType w:val="multilevel"/>
    <w:tmpl w:val="AF12E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9D94189"/>
    <w:multiLevelType w:val="multilevel"/>
    <w:tmpl w:val="C0E49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B3D2F5E"/>
    <w:multiLevelType w:val="multilevel"/>
    <w:tmpl w:val="A6988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757E0A"/>
    <w:multiLevelType w:val="multilevel"/>
    <w:tmpl w:val="4270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C4368BA"/>
    <w:multiLevelType w:val="multilevel"/>
    <w:tmpl w:val="040EF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D5172C6"/>
    <w:multiLevelType w:val="multilevel"/>
    <w:tmpl w:val="DA882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D9C0D6C"/>
    <w:multiLevelType w:val="multilevel"/>
    <w:tmpl w:val="59161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B1337F"/>
    <w:multiLevelType w:val="multilevel"/>
    <w:tmpl w:val="73A28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F31E85"/>
    <w:multiLevelType w:val="multilevel"/>
    <w:tmpl w:val="FABC8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2B1AD5"/>
    <w:multiLevelType w:val="multilevel"/>
    <w:tmpl w:val="32040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D46BEC"/>
    <w:multiLevelType w:val="multilevel"/>
    <w:tmpl w:val="15A6D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5F26FF"/>
    <w:multiLevelType w:val="multilevel"/>
    <w:tmpl w:val="797AD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0230FDB"/>
    <w:multiLevelType w:val="multilevel"/>
    <w:tmpl w:val="DC927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410ADF"/>
    <w:multiLevelType w:val="multilevel"/>
    <w:tmpl w:val="703E6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4A6E7E"/>
    <w:multiLevelType w:val="multilevel"/>
    <w:tmpl w:val="59F0A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60D2F"/>
    <w:multiLevelType w:val="multilevel"/>
    <w:tmpl w:val="0B425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0685995"/>
    <w:multiLevelType w:val="multilevel"/>
    <w:tmpl w:val="EC3C5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24B4503"/>
    <w:multiLevelType w:val="multilevel"/>
    <w:tmpl w:val="699AB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2A077F5"/>
    <w:multiLevelType w:val="multilevel"/>
    <w:tmpl w:val="8B386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BC48E8"/>
    <w:multiLevelType w:val="multilevel"/>
    <w:tmpl w:val="629A1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4563588"/>
    <w:multiLevelType w:val="multilevel"/>
    <w:tmpl w:val="E7AAE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48E1BB0"/>
    <w:multiLevelType w:val="multilevel"/>
    <w:tmpl w:val="A4BA1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5277188"/>
    <w:multiLevelType w:val="multilevel"/>
    <w:tmpl w:val="7D709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5C70302"/>
    <w:multiLevelType w:val="multilevel"/>
    <w:tmpl w:val="1F405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490353"/>
    <w:multiLevelType w:val="multilevel"/>
    <w:tmpl w:val="74B8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76B6B75"/>
    <w:multiLevelType w:val="multilevel"/>
    <w:tmpl w:val="62585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84C1B63"/>
    <w:multiLevelType w:val="multilevel"/>
    <w:tmpl w:val="D4C29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C83B9D"/>
    <w:multiLevelType w:val="multilevel"/>
    <w:tmpl w:val="7A884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8B6970"/>
    <w:multiLevelType w:val="multilevel"/>
    <w:tmpl w:val="5B60E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AD612F7"/>
    <w:multiLevelType w:val="multilevel"/>
    <w:tmpl w:val="9EA25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002C6E"/>
    <w:multiLevelType w:val="multilevel"/>
    <w:tmpl w:val="5D888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D9905DB"/>
    <w:multiLevelType w:val="multilevel"/>
    <w:tmpl w:val="8E967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E2215B9"/>
    <w:multiLevelType w:val="multilevel"/>
    <w:tmpl w:val="1EAE6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E454010"/>
    <w:multiLevelType w:val="multilevel"/>
    <w:tmpl w:val="CF964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F1570B9"/>
    <w:multiLevelType w:val="multilevel"/>
    <w:tmpl w:val="89FE7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F452EB3"/>
    <w:multiLevelType w:val="multilevel"/>
    <w:tmpl w:val="AA146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286CFB"/>
    <w:multiLevelType w:val="multilevel"/>
    <w:tmpl w:val="691A6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3DD6CB4"/>
    <w:multiLevelType w:val="multilevel"/>
    <w:tmpl w:val="FE164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4C24075"/>
    <w:multiLevelType w:val="multilevel"/>
    <w:tmpl w:val="FBE05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4FE2087"/>
    <w:multiLevelType w:val="multilevel"/>
    <w:tmpl w:val="00E81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57A3C8F"/>
    <w:multiLevelType w:val="multilevel"/>
    <w:tmpl w:val="E0B4E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5B402D8"/>
    <w:multiLevelType w:val="multilevel"/>
    <w:tmpl w:val="68FCE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5DD186B"/>
    <w:multiLevelType w:val="multilevel"/>
    <w:tmpl w:val="0336A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6D539C4"/>
    <w:multiLevelType w:val="multilevel"/>
    <w:tmpl w:val="8E585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7C1135C"/>
    <w:multiLevelType w:val="multilevel"/>
    <w:tmpl w:val="C908F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8A00158"/>
    <w:multiLevelType w:val="multilevel"/>
    <w:tmpl w:val="71008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992547A"/>
    <w:multiLevelType w:val="multilevel"/>
    <w:tmpl w:val="190C6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AEF12FA"/>
    <w:multiLevelType w:val="multilevel"/>
    <w:tmpl w:val="75907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AF17A82"/>
    <w:multiLevelType w:val="multilevel"/>
    <w:tmpl w:val="1B500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B963345"/>
    <w:multiLevelType w:val="multilevel"/>
    <w:tmpl w:val="3D5A2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C53052D"/>
    <w:multiLevelType w:val="multilevel"/>
    <w:tmpl w:val="71A0A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C6D5EC5"/>
    <w:multiLevelType w:val="multilevel"/>
    <w:tmpl w:val="09BE3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1A5C0A"/>
    <w:multiLevelType w:val="multilevel"/>
    <w:tmpl w:val="59209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D48394A"/>
    <w:multiLevelType w:val="multilevel"/>
    <w:tmpl w:val="03B46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D9A0B83"/>
    <w:multiLevelType w:val="multilevel"/>
    <w:tmpl w:val="99AE5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FE15096"/>
    <w:multiLevelType w:val="multilevel"/>
    <w:tmpl w:val="B8ECA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1D13D87"/>
    <w:multiLevelType w:val="multilevel"/>
    <w:tmpl w:val="57F6E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2126739"/>
    <w:multiLevelType w:val="multilevel"/>
    <w:tmpl w:val="907EA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23F3A80"/>
    <w:multiLevelType w:val="multilevel"/>
    <w:tmpl w:val="261C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2516EB8"/>
    <w:multiLevelType w:val="multilevel"/>
    <w:tmpl w:val="A78A0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2DB7CF6"/>
    <w:multiLevelType w:val="multilevel"/>
    <w:tmpl w:val="9EB28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2E21C3F"/>
    <w:multiLevelType w:val="multilevel"/>
    <w:tmpl w:val="AC9C8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2F56DDA"/>
    <w:multiLevelType w:val="multilevel"/>
    <w:tmpl w:val="0C325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3234839"/>
    <w:multiLevelType w:val="multilevel"/>
    <w:tmpl w:val="CE3A1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EF7B92"/>
    <w:multiLevelType w:val="multilevel"/>
    <w:tmpl w:val="D2E09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6A01D1E"/>
    <w:multiLevelType w:val="multilevel"/>
    <w:tmpl w:val="5FA0D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6B66951"/>
    <w:multiLevelType w:val="multilevel"/>
    <w:tmpl w:val="1D966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80E0B9A"/>
    <w:multiLevelType w:val="multilevel"/>
    <w:tmpl w:val="98D00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8650500"/>
    <w:multiLevelType w:val="multilevel"/>
    <w:tmpl w:val="1144B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8E53549"/>
    <w:multiLevelType w:val="multilevel"/>
    <w:tmpl w:val="BF84C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9730153"/>
    <w:multiLevelType w:val="multilevel"/>
    <w:tmpl w:val="E08AB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A1A1333"/>
    <w:multiLevelType w:val="multilevel"/>
    <w:tmpl w:val="76FAC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A5E3528"/>
    <w:multiLevelType w:val="multilevel"/>
    <w:tmpl w:val="F2EE2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B595CCD"/>
    <w:multiLevelType w:val="multilevel"/>
    <w:tmpl w:val="D7B28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BE14BAF"/>
    <w:multiLevelType w:val="multilevel"/>
    <w:tmpl w:val="84369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BE26D3D"/>
    <w:multiLevelType w:val="multilevel"/>
    <w:tmpl w:val="037C0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C6F059C"/>
    <w:multiLevelType w:val="multilevel"/>
    <w:tmpl w:val="A872A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F257245"/>
    <w:multiLevelType w:val="multilevel"/>
    <w:tmpl w:val="440A9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41"/>
  </w:num>
  <w:num w:numId="3">
    <w:abstractNumId w:val="94"/>
  </w:num>
  <w:num w:numId="4">
    <w:abstractNumId w:val="137"/>
  </w:num>
  <w:num w:numId="5">
    <w:abstractNumId w:val="132"/>
  </w:num>
  <w:num w:numId="6">
    <w:abstractNumId w:val="171"/>
  </w:num>
  <w:num w:numId="7">
    <w:abstractNumId w:val="74"/>
  </w:num>
  <w:num w:numId="8">
    <w:abstractNumId w:val="159"/>
  </w:num>
  <w:num w:numId="9">
    <w:abstractNumId w:val="61"/>
  </w:num>
  <w:num w:numId="10">
    <w:abstractNumId w:val="107"/>
  </w:num>
  <w:num w:numId="11">
    <w:abstractNumId w:val="179"/>
  </w:num>
  <w:num w:numId="12">
    <w:abstractNumId w:val="138"/>
  </w:num>
  <w:num w:numId="13">
    <w:abstractNumId w:val="169"/>
  </w:num>
  <w:num w:numId="14">
    <w:abstractNumId w:val="123"/>
  </w:num>
  <w:num w:numId="15">
    <w:abstractNumId w:val="86"/>
  </w:num>
  <w:num w:numId="16">
    <w:abstractNumId w:val="47"/>
  </w:num>
  <w:num w:numId="17">
    <w:abstractNumId w:val="135"/>
  </w:num>
  <w:num w:numId="18">
    <w:abstractNumId w:val="36"/>
  </w:num>
  <w:num w:numId="19">
    <w:abstractNumId w:val="53"/>
  </w:num>
  <w:num w:numId="20">
    <w:abstractNumId w:val="131"/>
  </w:num>
  <w:num w:numId="21">
    <w:abstractNumId w:val="168"/>
  </w:num>
  <w:num w:numId="22">
    <w:abstractNumId w:val="106"/>
  </w:num>
  <w:num w:numId="23">
    <w:abstractNumId w:val="42"/>
  </w:num>
  <w:num w:numId="24">
    <w:abstractNumId w:val="143"/>
  </w:num>
  <w:num w:numId="25">
    <w:abstractNumId w:val="6"/>
  </w:num>
  <w:num w:numId="26">
    <w:abstractNumId w:val="115"/>
  </w:num>
  <w:num w:numId="27">
    <w:abstractNumId w:val="118"/>
  </w:num>
  <w:num w:numId="28">
    <w:abstractNumId w:val="162"/>
  </w:num>
  <w:num w:numId="29">
    <w:abstractNumId w:val="9"/>
  </w:num>
  <w:num w:numId="30">
    <w:abstractNumId w:val="21"/>
  </w:num>
  <w:num w:numId="31">
    <w:abstractNumId w:val="87"/>
  </w:num>
  <w:num w:numId="32">
    <w:abstractNumId w:val="25"/>
  </w:num>
  <w:num w:numId="33">
    <w:abstractNumId w:val="139"/>
  </w:num>
  <w:num w:numId="34">
    <w:abstractNumId w:val="145"/>
  </w:num>
  <w:num w:numId="35">
    <w:abstractNumId w:val="18"/>
  </w:num>
  <w:num w:numId="36">
    <w:abstractNumId w:val="5"/>
  </w:num>
  <w:num w:numId="37">
    <w:abstractNumId w:val="60"/>
  </w:num>
  <w:num w:numId="38">
    <w:abstractNumId w:val="104"/>
  </w:num>
  <w:num w:numId="39">
    <w:abstractNumId w:val="72"/>
  </w:num>
  <w:num w:numId="40">
    <w:abstractNumId w:val="48"/>
  </w:num>
  <w:num w:numId="41">
    <w:abstractNumId w:val="11"/>
  </w:num>
  <w:num w:numId="42">
    <w:abstractNumId w:val="65"/>
  </w:num>
  <w:num w:numId="43">
    <w:abstractNumId w:val="82"/>
  </w:num>
  <w:num w:numId="44">
    <w:abstractNumId w:val="39"/>
  </w:num>
  <w:num w:numId="45">
    <w:abstractNumId w:val="112"/>
  </w:num>
  <w:num w:numId="46">
    <w:abstractNumId w:val="85"/>
  </w:num>
  <w:num w:numId="47">
    <w:abstractNumId w:val="130"/>
  </w:num>
  <w:num w:numId="48">
    <w:abstractNumId w:val="56"/>
  </w:num>
  <w:num w:numId="49">
    <w:abstractNumId w:val="147"/>
  </w:num>
  <w:num w:numId="50">
    <w:abstractNumId w:val="7"/>
  </w:num>
  <w:num w:numId="51">
    <w:abstractNumId w:val="126"/>
  </w:num>
  <w:num w:numId="52">
    <w:abstractNumId w:val="99"/>
  </w:num>
  <w:num w:numId="53">
    <w:abstractNumId w:val="88"/>
  </w:num>
  <w:num w:numId="54">
    <w:abstractNumId w:val="16"/>
  </w:num>
  <w:num w:numId="55">
    <w:abstractNumId w:val="109"/>
  </w:num>
  <w:num w:numId="56">
    <w:abstractNumId w:val="170"/>
  </w:num>
  <w:num w:numId="57">
    <w:abstractNumId w:val="151"/>
  </w:num>
  <w:num w:numId="58">
    <w:abstractNumId w:val="30"/>
  </w:num>
  <w:num w:numId="59">
    <w:abstractNumId w:val="29"/>
  </w:num>
  <w:num w:numId="60">
    <w:abstractNumId w:val="37"/>
  </w:num>
  <w:num w:numId="61">
    <w:abstractNumId w:val="121"/>
  </w:num>
  <w:num w:numId="62">
    <w:abstractNumId w:val="28"/>
  </w:num>
  <w:num w:numId="63">
    <w:abstractNumId w:val="173"/>
  </w:num>
  <w:num w:numId="64">
    <w:abstractNumId w:val="177"/>
  </w:num>
  <w:num w:numId="65">
    <w:abstractNumId w:val="22"/>
  </w:num>
  <w:num w:numId="66">
    <w:abstractNumId w:val="155"/>
  </w:num>
  <w:num w:numId="67">
    <w:abstractNumId w:val="4"/>
  </w:num>
  <w:num w:numId="68">
    <w:abstractNumId w:val="127"/>
  </w:num>
  <w:num w:numId="69">
    <w:abstractNumId w:val="98"/>
  </w:num>
  <w:num w:numId="70">
    <w:abstractNumId w:val="180"/>
  </w:num>
  <w:num w:numId="71">
    <w:abstractNumId w:val="157"/>
  </w:num>
  <w:num w:numId="72">
    <w:abstractNumId w:val="20"/>
  </w:num>
  <w:num w:numId="73">
    <w:abstractNumId w:val="75"/>
  </w:num>
  <w:num w:numId="74">
    <w:abstractNumId w:val="164"/>
  </w:num>
  <w:num w:numId="75">
    <w:abstractNumId w:val="79"/>
  </w:num>
  <w:num w:numId="76">
    <w:abstractNumId w:val="50"/>
  </w:num>
  <w:num w:numId="77">
    <w:abstractNumId w:val="73"/>
  </w:num>
  <w:num w:numId="78">
    <w:abstractNumId w:val="46"/>
  </w:num>
  <w:num w:numId="79">
    <w:abstractNumId w:val="78"/>
  </w:num>
  <w:num w:numId="80">
    <w:abstractNumId w:val="181"/>
  </w:num>
  <w:num w:numId="81">
    <w:abstractNumId w:val="55"/>
  </w:num>
  <w:num w:numId="82">
    <w:abstractNumId w:val="40"/>
  </w:num>
  <w:num w:numId="83">
    <w:abstractNumId w:val="163"/>
  </w:num>
  <w:num w:numId="84">
    <w:abstractNumId w:val="90"/>
  </w:num>
  <w:num w:numId="85">
    <w:abstractNumId w:val="128"/>
  </w:num>
  <w:num w:numId="86">
    <w:abstractNumId w:val="13"/>
  </w:num>
  <w:num w:numId="87">
    <w:abstractNumId w:val="27"/>
  </w:num>
  <w:num w:numId="88">
    <w:abstractNumId w:val="33"/>
  </w:num>
  <w:num w:numId="89">
    <w:abstractNumId w:val="52"/>
  </w:num>
  <w:num w:numId="90">
    <w:abstractNumId w:val="105"/>
  </w:num>
  <w:num w:numId="91">
    <w:abstractNumId w:val="71"/>
  </w:num>
  <w:num w:numId="92">
    <w:abstractNumId w:val="103"/>
  </w:num>
  <w:num w:numId="93">
    <w:abstractNumId w:val="116"/>
  </w:num>
  <w:num w:numId="94">
    <w:abstractNumId w:val="167"/>
  </w:num>
  <w:num w:numId="95">
    <w:abstractNumId w:val="178"/>
  </w:num>
  <w:num w:numId="96">
    <w:abstractNumId w:val="67"/>
  </w:num>
  <w:num w:numId="97">
    <w:abstractNumId w:val="184"/>
  </w:num>
  <w:num w:numId="98">
    <w:abstractNumId w:val="63"/>
  </w:num>
  <w:num w:numId="99">
    <w:abstractNumId w:val="136"/>
  </w:num>
  <w:num w:numId="100">
    <w:abstractNumId w:val="100"/>
  </w:num>
  <w:num w:numId="101">
    <w:abstractNumId w:val="51"/>
  </w:num>
  <w:num w:numId="102">
    <w:abstractNumId w:val="102"/>
  </w:num>
  <w:num w:numId="103">
    <w:abstractNumId w:val="133"/>
  </w:num>
  <w:num w:numId="104">
    <w:abstractNumId w:val="89"/>
  </w:num>
  <w:num w:numId="105">
    <w:abstractNumId w:val="144"/>
  </w:num>
  <w:num w:numId="106">
    <w:abstractNumId w:val="38"/>
  </w:num>
  <w:num w:numId="107">
    <w:abstractNumId w:val="32"/>
  </w:num>
  <w:num w:numId="108">
    <w:abstractNumId w:val="124"/>
  </w:num>
  <w:num w:numId="109">
    <w:abstractNumId w:val="97"/>
  </w:num>
  <w:num w:numId="110">
    <w:abstractNumId w:val="0"/>
  </w:num>
  <w:num w:numId="111">
    <w:abstractNumId w:val="8"/>
  </w:num>
  <w:num w:numId="112">
    <w:abstractNumId w:val="120"/>
  </w:num>
  <w:num w:numId="113">
    <w:abstractNumId w:val="49"/>
  </w:num>
  <w:num w:numId="114">
    <w:abstractNumId w:val="2"/>
  </w:num>
  <w:num w:numId="115">
    <w:abstractNumId w:val="77"/>
  </w:num>
  <w:num w:numId="116">
    <w:abstractNumId w:val="150"/>
  </w:num>
  <w:num w:numId="117">
    <w:abstractNumId w:val="101"/>
  </w:num>
  <w:num w:numId="118">
    <w:abstractNumId w:val="10"/>
  </w:num>
  <w:num w:numId="119">
    <w:abstractNumId w:val="129"/>
  </w:num>
  <w:num w:numId="120">
    <w:abstractNumId w:val="3"/>
  </w:num>
  <w:num w:numId="121">
    <w:abstractNumId w:val="125"/>
  </w:num>
  <w:num w:numId="122">
    <w:abstractNumId w:val="81"/>
  </w:num>
  <w:num w:numId="123">
    <w:abstractNumId w:val="119"/>
  </w:num>
  <w:num w:numId="124">
    <w:abstractNumId w:val="182"/>
  </w:num>
  <w:num w:numId="125">
    <w:abstractNumId w:val="141"/>
  </w:num>
  <w:num w:numId="126">
    <w:abstractNumId w:val="15"/>
  </w:num>
  <w:num w:numId="127">
    <w:abstractNumId w:val="91"/>
  </w:num>
  <w:num w:numId="128">
    <w:abstractNumId w:val="160"/>
  </w:num>
  <w:num w:numId="129">
    <w:abstractNumId w:val="69"/>
  </w:num>
  <w:num w:numId="130">
    <w:abstractNumId w:val="1"/>
  </w:num>
  <w:num w:numId="131">
    <w:abstractNumId w:val="44"/>
  </w:num>
  <w:num w:numId="132">
    <w:abstractNumId w:val="117"/>
  </w:num>
  <w:num w:numId="133">
    <w:abstractNumId w:val="64"/>
  </w:num>
  <w:num w:numId="134">
    <w:abstractNumId w:val="35"/>
  </w:num>
  <w:num w:numId="135">
    <w:abstractNumId w:val="142"/>
  </w:num>
  <w:num w:numId="136">
    <w:abstractNumId w:val="153"/>
  </w:num>
  <w:num w:numId="137">
    <w:abstractNumId w:val="66"/>
  </w:num>
  <w:num w:numId="138">
    <w:abstractNumId w:val="12"/>
  </w:num>
  <w:num w:numId="139">
    <w:abstractNumId w:val="134"/>
  </w:num>
  <w:num w:numId="140">
    <w:abstractNumId w:val="31"/>
  </w:num>
  <w:num w:numId="141">
    <w:abstractNumId w:val="17"/>
  </w:num>
  <w:num w:numId="142">
    <w:abstractNumId w:val="174"/>
  </w:num>
  <w:num w:numId="143">
    <w:abstractNumId w:val="62"/>
  </w:num>
  <w:num w:numId="144">
    <w:abstractNumId w:val="165"/>
  </w:num>
  <w:num w:numId="145">
    <w:abstractNumId w:val="68"/>
  </w:num>
  <w:num w:numId="146">
    <w:abstractNumId w:val="83"/>
  </w:num>
  <w:num w:numId="147">
    <w:abstractNumId w:val="80"/>
  </w:num>
  <w:num w:numId="148">
    <w:abstractNumId w:val="24"/>
  </w:num>
  <w:num w:numId="149">
    <w:abstractNumId w:val="23"/>
  </w:num>
  <w:num w:numId="150">
    <w:abstractNumId w:val="176"/>
  </w:num>
  <w:num w:numId="151">
    <w:abstractNumId w:val="34"/>
  </w:num>
  <w:num w:numId="152">
    <w:abstractNumId w:val="96"/>
  </w:num>
  <w:num w:numId="153">
    <w:abstractNumId w:val="58"/>
  </w:num>
  <w:num w:numId="154">
    <w:abstractNumId w:val="14"/>
  </w:num>
  <w:num w:numId="155">
    <w:abstractNumId w:val="161"/>
  </w:num>
  <w:num w:numId="156">
    <w:abstractNumId w:val="114"/>
  </w:num>
  <w:num w:numId="157">
    <w:abstractNumId w:val="26"/>
  </w:num>
  <w:num w:numId="158">
    <w:abstractNumId w:val="59"/>
  </w:num>
  <w:num w:numId="159">
    <w:abstractNumId w:val="57"/>
  </w:num>
  <w:num w:numId="160">
    <w:abstractNumId w:val="111"/>
  </w:num>
  <w:num w:numId="161">
    <w:abstractNumId w:val="95"/>
  </w:num>
  <w:num w:numId="162">
    <w:abstractNumId w:val="76"/>
  </w:num>
  <w:num w:numId="163">
    <w:abstractNumId w:val="158"/>
  </w:num>
  <w:num w:numId="164">
    <w:abstractNumId w:val="122"/>
  </w:num>
  <w:num w:numId="165">
    <w:abstractNumId w:val="172"/>
  </w:num>
  <w:num w:numId="166">
    <w:abstractNumId w:val="93"/>
  </w:num>
  <w:num w:numId="167">
    <w:abstractNumId w:val="43"/>
  </w:num>
  <w:num w:numId="168">
    <w:abstractNumId w:val="110"/>
  </w:num>
  <w:num w:numId="169">
    <w:abstractNumId w:val="152"/>
  </w:num>
  <w:num w:numId="170">
    <w:abstractNumId w:val="113"/>
  </w:num>
  <w:num w:numId="171">
    <w:abstractNumId w:val="148"/>
  </w:num>
  <w:num w:numId="172">
    <w:abstractNumId w:val="149"/>
  </w:num>
  <w:num w:numId="173">
    <w:abstractNumId w:val="70"/>
  </w:num>
  <w:num w:numId="174">
    <w:abstractNumId w:val="140"/>
  </w:num>
  <w:num w:numId="175">
    <w:abstractNumId w:val="54"/>
  </w:num>
  <w:num w:numId="176">
    <w:abstractNumId w:val="45"/>
  </w:num>
  <w:num w:numId="177">
    <w:abstractNumId w:val="175"/>
  </w:num>
  <w:num w:numId="178">
    <w:abstractNumId w:val="166"/>
  </w:num>
  <w:num w:numId="179">
    <w:abstractNumId w:val="183"/>
  </w:num>
  <w:num w:numId="180">
    <w:abstractNumId w:val="154"/>
  </w:num>
  <w:num w:numId="181">
    <w:abstractNumId w:val="146"/>
  </w:num>
  <w:num w:numId="182">
    <w:abstractNumId w:val="92"/>
  </w:num>
  <w:num w:numId="183">
    <w:abstractNumId w:val="19"/>
  </w:num>
  <w:num w:numId="184">
    <w:abstractNumId w:val="156"/>
  </w:num>
  <w:num w:numId="185">
    <w:abstractNumId w:val="10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C19D1"/>
    <w:rsid w:val="002317D3"/>
    <w:rsid w:val="00387689"/>
    <w:rsid w:val="003A58AE"/>
    <w:rsid w:val="003D51AE"/>
    <w:rsid w:val="00402ADF"/>
    <w:rsid w:val="0077566F"/>
    <w:rsid w:val="007C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C69D2-29F5-49F6-ACA4-DB1EB642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3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n--80abucjiibhv9a.xn--p1ai/%D0%B4%D0%BE%D0%BA%D1%83%D0%BC%D0%B5%D0%BD%D1%82%D1%8B/103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A6EB-28F5-4644-885A-36B1C910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11447</Words>
  <Characters>65251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2018-09-29T12:12:00Z</dcterms:created>
  <dcterms:modified xsi:type="dcterms:W3CDTF">2018-10-31T01:24:00Z</dcterms:modified>
</cp:coreProperties>
</file>